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71D" w:rsidRDefault="0002471D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ind w:left="5040"/>
        <w:contextualSpacing/>
        <w:jc w:val="both"/>
        <w:outlineLvl w:val="1"/>
        <w:rPr>
          <w:rFonts w:eastAsia="Times New Roman" w:cs="Times New Roman"/>
          <w:szCs w:val="2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right"/>
        <w:outlineLvl w:val="1"/>
        <w:rPr>
          <w:rFonts w:eastAsia="Times New Roman" w:cs="Times New Roman"/>
          <w:sz w:val="24"/>
          <w:szCs w:val="24"/>
          <w:lang w:eastAsia="ru-RU"/>
        </w:rPr>
      </w:pPr>
    </w:p>
    <w:p w:rsidR="0002471D" w:rsidRDefault="00D025A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  <w:r>
        <w:rPr>
          <w:rFonts w:eastAsia="Times New Roman" w:cs="Times New Roman"/>
          <w:b/>
          <w:sz w:val="52"/>
          <w:szCs w:val="52"/>
          <w:lang w:eastAsia="ru-RU"/>
        </w:rPr>
        <w:t xml:space="preserve">СБОРНИК </w:t>
      </w:r>
    </w:p>
    <w:p w:rsidR="0002471D" w:rsidRDefault="00D025A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  <w:r>
        <w:rPr>
          <w:rFonts w:eastAsia="Times New Roman" w:cs="Times New Roman"/>
          <w:b/>
          <w:sz w:val="52"/>
          <w:szCs w:val="52"/>
          <w:lang w:eastAsia="ru-RU"/>
        </w:rPr>
        <w:t xml:space="preserve">МУНИЦИПАЛЬНЫХ ПРАВОВЫХ АКТОВ </w:t>
      </w:r>
    </w:p>
    <w:p w:rsidR="0002471D" w:rsidRDefault="00D025A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>Калмыцко-Мысовского</w:t>
      </w:r>
      <w:r>
        <w:rPr>
          <w:rFonts w:eastAsia="Times New Roman" w:cs="Times New Roman"/>
          <w:color w:val="00B0F0"/>
          <w:sz w:val="52"/>
          <w:szCs w:val="52"/>
          <w:lang w:eastAsia="ru-RU"/>
        </w:rPr>
        <w:t xml:space="preserve"> </w:t>
      </w:r>
      <w:r>
        <w:rPr>
          <w:rFonts w:eastAsia="Times New Roman" w:cs="Times New Roman"/>
          <w:sz w:val="52"/>
          <w:szCs w:val="52"/>
          <w:lang w:eastAsia="ru-RU"/>
        </w:rPr>
        <w:t>сельсовета</w:t>
      </w:r>
    </w:p>
    <w:p w:rsidR="0002471D" w:rsidRDefault="00D025A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 xml:space="preserve">Поспелихинского района </w:t>
      </w:r>
    </w:p>
    <w:p w:rsidR="0002471D" w:rsidRDefault="00D025A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>Алтайского края</w:t>
      </w: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</w:p>
    <w:p w:rsidR="0002471D" w:rsidRDefault="00D025A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36"/>
          <w:szCs w:val="36"/>
          <w:lang w:eastAsia="ru-RU"/>
        </w:rPr>
      </w:pPr>
      <w:r>
        <w:rPr>
          <w:rFonts w:eastAsia="Times New Roman" w:cs="Times New Roman"/>
          <w:b/>
          <w:sz w:val="36"/>
          <w:szCs w:val="36"/>
          <w:lang w:eastAsia="ru-RU"/>
        </w:rPr>
        <w:t>Официальное издание</w:t>
      </w: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48"/>
          <w:szCs w:val="4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</w:p>
    <w:p w:rsidR="0002471D" w:rsidRPr="00425908" w:rsidRDefault="00D025A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b/>
          <w:sz w:val="52"/>
          <w:szCs w:val="52"/>
          <w:lang w:eastAsia="ru-RU"/>
        </w:rPr>
      </w:pPr>
      <w:r>
        <w:rPr>
          <w:rFonts w:eastAsia="Times New Roman" w:cs="Times New Roman"/>
          <w:b/>
          <w:sz w:val="52"/>
          <w:szCs w:val="52"/>
          <w:lang w:eastAsia="ru-RU"/>
        </w:rPr>
        <w:t xml:space="preserve">№ </w:t>
      </w:r>
      <w:r w:rsidR="00425908" w:rsidRPr="00425908">
        <w:rPr>
          <w:rFonts w:eastAsia="Times New Roman" w:cs="Times New Roman"/>
          <w:b/>
          <w:sz w:val="52"/>
          <w:szCs w:val="52"/>
          <w:lang w:eastAsia="ru-RU"/>
        </w:rPr>
        <w:t>3</w:t>
      </w:r>
    </w:p>
    <w:p w:rsidR="0002471D" w:rsidRPr="00526912" w:rsidRDefault="00D025A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>(</w:t>
      </w:r>
      <w:r w:rsidR="00425908">
        <w:rPr>
          <w:rFonts w:eastAsia="Times New Roman" w:cs="Times New Roman"/>
          <w:sz w:val="52"/>
          <w:szCs w:val="52"/>
          <w:lang w:eastAsia="ru-RU"/>
        </w:rPr>
        <w:t>апрель</w:t>
      </w:r>
      <w:r w:rsidRPr="00526912">
        <w:rPr>
          <w:rFonts w:eastAsia="Times New Roman" w:cs="Times New Roman"/>
          <w:sz w:val="52"/>
          <w:szCs w:val="52"/>
          <w:lang w:eastAsia="ru-RU"/>
        </w:rPr>
        <w:t>)</w:t>
      </w: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</w:p>
    <w:p w:rsidR="0002471D" w:rsidRDefault="00D025A7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52"/>
          <w:szCs w:val="52"/>
          <w:lang w:eastAsia="ru-RU"/>
        </w:rPr>
      </w:pPr>
      <w:r>
        <w:rPr>
          <w:rFonts w:eastAsia="Times New Roman" w:cs="Times New Roman"/>
          <w:sz w:val="52"/>
          <w:szCs w:val="52"/>
          <w:lang w:eastAsia="ru-RU"/>
        </w:rPr>
        <w:t>202</w:t>
      </w:r>
      <w:r w:rsidR="005B72B9">
        <w:rPr>
          <w:rFonts w:eastAsia="Times New Roman" w:cs="Times New Roman"/>
          <w:sz w:val="52"/>
          <w:szCs w:val="52"/>
          <w:lang w:eastAsia="ru-RU"/>
        </w:rPr>
        <w:t>6</w:t>
      </w:r>
      <w:r>
        <w:rPr>
          <w:rFonts w:eastAsia="Times New Roman" w:cs="Times New Roman"/>
          <w:sz w:val="52"/>
          <w:szCs w:val="52"/>
          <w:lang w:eastAsia="ru-RU"/>
        </w:rPr>
        <w:t>г.</w:t>
      </w: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:rsidR="0002471D" w:rsidRDefault="0002471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eastAsia="Times New Roman" w:cs="Times New Roman"/>
          <w:sz w:val="32"/>
          <w:szCs w:val="48"/>
          <w:lang w:eastAsia="ru-RU"/>
        </w:rPr>
      </w:pPr>
    </w:p>
    <w:p w:rsidR="0002471D" w:rsidRDefault="00D025A7">
      <w:pPr>
        <w:spacing w:after="0" w:line="240" w:lineRule="auto"/>
        <w:contextualSpacing/>
        <w:jc w:val="center"/>
        <w:sectPr w:rsidR="0002471D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  <w:r>
        <w:rPr>
          <w:rFonts w:eastAsia="Times New Roman" w:cs="Times New Roman"/>
          <w:sz w:val="32"/>
          <w:szCs w:val="48"/>
          <w:lang w:eastAsia="ru-RU"/>
        </w:rPr>
        <w:t>с. Калмыцкие Мысы</w:t>
      </w:r>
      <w:r>
        <w:t xml:space="preserve"> </w:t>
      </w:r>
    </w:p>
    <w:p w:rsidR="0002471D" w:rsidRDefault="00D025A7">
      <w:pPr>
        <w:spacing w:after="0" w:line="240" w:lineRule="auto"/>
        <w:contextualSpacing/>
        <w:jc w:val="center"/>
      </w:pPr>
      <w:r>
        <w:lastRenderedPageBreak/>
        <w:t>СБОРНИК</w:t>
      </w:r>
    </w:p>
    <w:p w:rsidR="0002471D" w:rsidRDefault="00D025A7">
      <w:pPr>
        <w:spacing w:after="0" w:line="240" w:lineRule="auto"/>
        <w:contextualSpacing/>
        <w:jc w:val="center"/>
      </w:pPr>
      <w:r>
        <w:t>муниципальных правовых актов органов местного самоуправления муниципального образования Калмыцко-Мысовской сельсовет Поспелихинского района Алтайского края</w:t>
      </w:r>
    </w:p>
    <w:p w:rsidR="0002471D" w:rsidRDefault="0002471D">
      <w:pPr>
        <w:spacing w:after="0" w:line="240" w:lineRule="auto"/>
        <w:contextualSpacing/>
      </w:pPr>
    </w:p>
    <w:p w:rsidR="0002471D" w:rsidRDefault="00D025A7">
      <w:pPr>
        <w:spacing w:after="0" w:line="240" w:lineRule="auto"/>
        <w:ind w:firstLine="709"/>
        <w:contextualSpacing/>
      </w:pPr>
      <w:r>
        <w:t xml:space="preserve">№ </w:t>
      </w:r>
      <w:r w:rsidR="00425908">
        <w:t>3 "5</w:t>
      </w:r>
      <w:r>
        <w:t xml:space="preserve">" </w:t>
      </w:r>
      <w:r w:rsidR="00425908">
        <w:t>мая</w:t>
      </w:r>
      <w:r>
        <w:t xml:space="preserve"> 202</w:t>
      </w:r>
      <w:r w:rsidR="005B72B9">
        <w:t>6</w:t>
      </w:r>
      <w:r>
        <w:t xml:space="preserve"> года</w:t>
      </w:r>
    </w:p>
    <w:p w:rsidR="0002471D" w:rsidRDefault="0002471D">
      <w:pPr>
        <w:spacing w:after="0" w:line="240" w:lineRule="auto"/>
        <w:ind w:firstLine="709"/>
        <w:contextualSpacing/>
      </w:pPr>
    </w:p>
    <w:p w:rsidR="0002471D" w:rsidRDefault="0002471D">
      <w:pPr>
        <w:spacing w:after="0" w:line="240" w:lineRule="auto"/>
        <w:ind w:firstLine="709"/>
        <w:contextualSpacing/>
      </w:pPr>
    </w:p>
    <w:p w:rsidR="0002471D" w:rsidRDefault="00D025A7">
      <w:pPr>
        <w:spacing w:after="0" w:line="240" w:lineRule="auto"/>
        <w:ind w:firstLine="709"/>
        <w:contextualSpacing/>
      </w:pPr>
      <w:r>
        <w:t>Учредители: Совет депутатов Калмыцко-Мысовского сельсовета Поспелихинского района Алтайского края и Администрация Калмыцко-Мысовского сельсовета Поспелихинского района Алтайского края.</w:t>
      </w:r>
    </w:p>
    <w:p w:rsidR="0002471D" w:rsidRDefault="00D025A7">
      <w:pPr>
        <w:spacing w:after="0" w:line="240" w:lineRule="auto"/>
        <w:ind w:firstLine="709"/>
        <w:contextualSpacing/>
      </w:pPr>
      <w:r>
        <w:t>Адрес учредителя: 659715, Алтайский край,</w:t>
      </w:r>
    </w:p>
    <w:p w:rsidR="0002471D" w:rsidRDefault="00D025A7">
      <w:pPr>
        <w:spacing w:after="0" w:line="240" w:lineRule="auto"/>
        <w:ind w:firstLine="709"/>
        <w:contextualSpacing/>
      </w:pPr>
      <w:proofErr w:type="spellStart"/>
      <w:r>
        <w:t>Поспелихинский</w:t>
      </w:r>
      <w:proofErr w:type="spellEnd"/>
      <w:r>
        <w:t xml:space="preserve"> район, с. Калмыцкие Мысы, улица Трактовая, дом 6.</w:t>
      </w:r>
    </w:p>
    <w:p w:rsidR="0002471D" w:rsidRDefault="0002471D">
      <w:pPr>
        <w:spacing w:after="0" w:line="240" w:lineRule="auto"/>
        <w:ind w:firstLine="709"/>
        <w:contextualSpacing/>
      </w:pPr>
    </w:p>
    <w:p w:rsidR="0002471D" w:rsidRDefault="00D025A7">
      <w:pPr>
        <w:spacing w:after="0" w:line="240" w:lineRule="auto"/>
        <w:ind w:firstLine="709"/>
        <w:contextualSpacing/>
      </w:pPr>
      <w:r>
        <w:t>8 (38556) 28-0-72 ответственный секретарь Администрации Калмыцко-Мысовского сельсовета.</w:t>
      </w:r>
    </w:p>
    <w:p w:rsidR="0002471D" w:rsidRDefault="0002471D">
      <w:pPr>
        <w:spacing w:after="0" w:line="240" w:lineRule="auto"/>
        <w:contextualSpacing/>
      </w:pPr>
    </w:p>
    <w:p w:rsidR="0002471D" w:rsidRDefault="0002471D">
      <w:pPr>
        <w:spacing w:after="0" w:line="240" w:lineRule="auto"/>
        <w:contextualSpacing/>
      </w:pPr>
    </w:p>
    <w:p w:rsidR="0002471D" w:rsidRDefault="00D025A7">
      <w:pPr>
        <w:spacing w:after="0" w:line="240" w:lineRule="auto"/>
        <w:contextualSpacing/>
      </w:pPr>
      <w:r>
        <w:t>Тираж ___экз.</w:t>
      </w:r>
    </w:p>
    <w:p w:rsidR="0002471D" w:rsidRDefault="00D025A7">
      <w:pPr>
        <w:spacing w:after="0" w:line="240" w:lineRule="auto"/>
        <w:contextualSpacing/>
      </w:pPr>
      <w:r>
        <w:t>Распространяется бесплатно.</w:t>
      </w:r>
    </w:p>
    <w:p w:rsidR="0002471D" w:rsidRDefault="0002471D">
      <w:pPr>
        <w:spacing w:after="0" w:line="240" w:lineRule="auto"/>
        <w:contextualSpacing/>
      </w:pPr>
    </w:p>
    <w:p w:rsidR="0002471D" w:rsidRDefault="0002471D">
      <w:pPr>
        <w:spacing w:after="0" w:line="240" w:lineRule="auto"/>
        <w:contextualSpacing/>
      </w:pPr>
    </w:p>
    <w:p w:rsidR="0002471D" w:rsidRDefault="00D025A7">
      <w:pPr>
        <w:spacing w:after="0" w:line="240" w:lineRule="auto"/>
        <w:contextualSpacing/>
      </w:pPr>
      <w:r>
        <w:tab/>
      </w:r>
    </w:p>
    <w:p w:rsidR="0002471D" w:rsidRDefault="0002471D">
      <w:pPr>
        <w:spacing w:after="0" w:line="240" w:lineRule="auto"/>
        <w:contextualSpacing/>
      </w:pPr>
    </w:p>
    <w:p w:rsidR="0002471D" w:rsidRDefault="0002471D">
      <w:pPr>
        <w:spacing w:after="0" w:line="240" w:lineRule="auto"/>
        <w:contextualSpacing/>
      </w:pPr>
    </w:p>
    <w:p w:rsidR="0002471D" w:rsidRDefault="0002471D">
      <w:pPr>
        <w:spacing w:after="0" w:line="240" w:lineRule="auto"/>
        <w:contextualSpacing/>
      </w:pPr>
    </w:p>
    <w:p w:rsidR="005B72B9" w:rsidRDefault="005B72B9">
      <w:pPr>
        <w:spacing w:after="0" w:line="240" w:lineRule="auto"/>
        <w:contextualSpacing/>
      </w:pPr>
      <w:r>
        <w:br w:type="page"/>
      </w:r>
    </w:p>
    <w:p w:rsidR="005A020E" w:rsidRDefault="00D025A7" w:rsidP="005A020E">
      <w:pPr>
        <w:spacing w:after="0" w:line="240" w:lineRule="auto"/>
        <w:contextualSpacing/>
        <w:jc w:val="center"/>
        <w:rPr>
          <w:rFonts w:eastAsia="Times New Roman" w:cs="Times New Roman"/>
          <w:b/>
          <w:sz w:val="40"/>
          <w:szCs w:val="40"/>
          <w:u w:val="single"/>
          <w:lang w:eastAsia="ru-RU"/>
        </w:rPr>
      </w:pPr>
      <w:r>
        <w:lastRenderedPageBreak/>
        <w:br/>
      </w:r>
      <w:proofErr w:type="gramStart"/>
      <w:r w:rsidR="005A020E">
        <w:rPr>
          <w:rFonts w:eastAsia="Times New Roman" w:cs="Times New Roman"/>
          <w:b/>
          <w:sz w:val="40"/>
          <w:szCs w:val="40"/>
          <w:u w:val="single"/>
          <w:lang w:eastAsia="ru-RU"/>
        </w:rPr>
        <w:t>Раздел первый</w:t>
      </w:r>
      <w:proofErr w:type="gramEnd"/>
    </w:p>
    <w:p w:rsidR="005A020E" w:rsidRDefault="005A020E" w:rsidP="005A020E">
      <w:pPr>
        <w:spacing w:after="0" w:line="240" w:lineRule="auto"/>
        <w:contextualSpacing/>
        <w:jc w:val="center"/>
        <w:rPr>
          <w:rFonts w:eastAsia="Times New Roman" w:cs="Times New Roman"/>
          <w:b/>
          <w:sz w:val="40"/>
          <w:szCs w:val="40"/>
          <w:u w:val="single"/>
          <w:lang w:eastAsia="ru-RU"/>
        </w:rPr>
      </w:pPr>
    </w:p>
    <w:p w:rsidR="005A020E" w:rsidRDefault="005A020E" w:rsidP="005A020E">
      <w:pPr>
        <w:spacing w:after="0" w:line="240" w:lineRule="auto"/>
        <w:contextualSpacing/>
        <w:jc w:val="center"/>
        <w:rPr>
          <w:rFonts w:eastAsia="Times New Roman" w:cs="Times New Roman"/>
          <w:b/>
          <w:sz w:val="40"/>
          <w:szCs w:val="40"/>
          <w:u w:val="single"/>
          <w:lang w:eastAsia="ru-RU"/>
        </w:rPr>
      </w:pPr>
    </w:p>
    <w:p w:rsidR="005A020E" w:rsidRDefault="005A020E" w:rsidP="005A020E">
      <w:pPr>
        <w:spacing w:after="0" w:line="240" w:lineRule="auto"/>
        <w:contextualSpacing/>
        <w:jc w:val="center"/>
        <w:rPr>
          <w:rFonts w:eastAsia="Times New Roman" w:cs="Times New Roman"/>
          <w:b/>
          <w:sz w:val="40"/>
          <w:szCs w:val="40"/>
          <w:lang w:eastAsia="ru-RU"/>
        </w:rPr>
      </w:pPr>
      <w:r>
        <w:rPr>
          <w:rFonts w:eastAsia="Times New Roman" w:cs="Times New Roman"/>
          <w:b/>
          <w:sz w:val="40"/>
          <w:szCs w:val="40"/>
          <w:lang w:eastAsia="ru-RU"/>
        </w:rPr>
        <w:t>Постановления Администрации</w:t>
      </w:r>
    </w:p>
    <w:p w:rsidR="005A020E" w:rsidRDefault="005A020E" w:rsidP="005A020E">
      <w:pPr>
        <w:spacing w:after="0" w:line="240" w:lineRule="auto"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/>
          <w:b/>
          <w:sz w:val="40"/>
          <w:szCs w:val="40"/>
          <w:lang w:eastAsia="ru-RU"/>
        </w:rPr>
        <w:t>Калмыцко-Мысовского сельсовета Поспелихинского района Алтайского края</w:t>
      </w:r>
    </w:p>
    <w:p w:rsidR="005A020E" w:rsidRDefault="005A020E" w:rsidP="005A020E">
      <w:pPr>
        <w:spacing w:after="0" w:line="240" w:lineRule="auto"/>
        <w:contextualSpacing/>
        <w:jc w:val="center"/>
        <w:rPr>
          <w:rFonts w:eastAsia="Times New Roman" w:cs="Times New Roman"/>
          <w:szCs w:val="28"/>
          <w:lang w:eastAsia="ru-RU"/>
        </w:rPr>
      </w:pPr>
    </w:p>
    <w:p w:rsidR="00445B8A" w:rsidRDefault="00445B8A" w:rsidP="005A020E">
      <w:pPr>
        <w:widowControl w:val="0"/>
        <w:spacing w:after="0" w:line="240" w:lineRule="auto"/>
        <w:ind w:right="3"/>
        <w:contextualSpacing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br w:type="page"/>
      </w:r>
    </w:p>
    <w:p w:rsidR="005A020E" w:rsidRDefault="005A020E" w:rsidP="005A020E">
      <w:pPr>
        <w:widowControl w:val="0"/>
        <w:spacing w:after="0" w:line="240" w:lineRule="auto"/>
        <w:ind w:right="3"/>
        <w:contextualSpacing/>
        <w:jc w:val="center"/>
        <w:rPr>
          <w:rFonts w:eastAsia="Times New Roman" w:cs="Times New Roman"/>
        </w:rPr>
      </w:pPr>
    </w:p>
    <w:p w:rsidR="00445B8A" w:rsidRPr="00445B8A" w:rsidRDefault="00445B8A" w:rsidP="00445B8A">
      <w:pPr>
        <w:spacing w:after="0" w:line="240" w:lineRule="auto"/>
        <w:ind w:right="-5954"/>
        <w:jc w:val="both"/>
        <w:rPr>
          <w:rFonts w:eastAsia="Times New Roman" w:cs="Times New Roman"/>
          <w:szCs w:val="28"/>
          <w:lang w:eastAsia="ru-RU"/>
        </w:rPr>
      </w:pPr>
      <w:r w:rsidRPr="00445B8A">
        <w:rPr>
          <w:rFonts w:eastAsia="Times New Roman" w:cs="Times New Roman"/>
          <w:szCs w:val="28"/>
          <w:lang w:eastAsia="ru-RU"/>
        </w:rPr>
        <w:t>АДМИНИСТРАЦИЯ  КАЛМЫЦКО-МЫСОВСКОГО СЕЛЬСОВЕТА</w:t>
      </w:r>
    </w:p>
    <w:p w:rsidR="00445B8A" w:rsidRPr="00445B8A" w:rsidRDefault="00445B8A" w:rsidP="00445B8A">
      <w:pPr>
        <w:spacing w:after="0" w:line="240" w:lineRule="auto"/>
        <w:ind w:right="-5954"/>
        <w:jc w:val="both"/>
        <w:rPr>
          <w:rFonts w:ascii="Calibri" w:eastAsia="Times New Roman" w:hAnsi="Calibri" w:cs="Times New Roman"/>
          <w:szCs w:val="28"/>
          <w:lang w:eastAsia="ru-RU"/>
        </w:rPr>
      </w:pPr>
      <w:r w:rsidRPr="00445B8A">
        <w:rPr>
          <w:rFonts w:eastAsia="Times New Roman" w:cs="Times New Roman"/>
          <w:szCs w:val="28"/>
          <w:lang w:eastAsia="ru-RU"/>
        </w:rPr>
        <w:t xml:space="preserve">            ПОСПЕЛИХИНСКОГО РАЙОНА АЛТАЙСКОГО КРАЯ</w:t>
      </w:r>
    </w:p>
    <w:p w:rsidR="00445B8A" w:rsidRPr="00445B8A" w:rsidRDefault="00445B8A" w:rsidP="00445B8A">
      <w:pPr>
        <w:spacing w:after="0" w:line="240" w:lineRule="auto"/>
        <w:ind w:right="-5954"/>
        <w:jc w:val="both"/>
        <w:rPr>
          <w:rFonts w:eastAsia="Times New Roman" w:cs="Times New Roman"/>
          <w:szCs w:val="28"/>
          <w:lang w:eastAsia="ru-RU"/>
        </w:rPr>
      </w:pPr>
    </w:p>
    <w:p w:rsidR="00445B8A" w:rsidRPr="00445B8A" w:rsidRDefault="00445B8A" w:rsidP="00445B8A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445B8A" w:rsidRPr="00445B8A" w:rsidRDefault="00445B8A" w:rsidP="00445B8A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445B8A">
        <w:rPr>
          <w:rFonts w:eastAsia="Times New Roman" w:cs="Times New Roman"/>
          <w:szCs w:val="28"/>
          <w:lang w:eastAsia="ru-RU"/>
        </w:rPr>
        <w:t>ПОСТАНОВЛЕНИЕ</w:t>
      </w:r>
    </w:p>
    <w:p w:rsidR="00445B8A" w:rsidRPr="00445B8A" w:rsidRDefault="00445B8A" w:rsidP="00445B8A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445B8A" w:rsidRPr="00445B8A" w:rsidRDefault="00445B8A" w:rsidP="00445B8A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45B8A">
        <w:rPr>
          <w:rFonts w:eastAsia="Times New Roman" w:cs="Times New Roman"/>
          <w:szCs w:val="28"/>
          <w:lang w:eastAsia="ru-RU"/>
        </w:rPr>
        <w:t>24.04.2026                                                                                                         № 9</w:t>
      </w:r>
    </w:p>
    <w:p w:rsidR="00445B8A" w:rsidRPr="00445B8A" w:rsidRDefault="00445B8A" w:rsidP="00445B8A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445B8A">
        <w:rPr>
          <w:rFonts w:eastAsia="Times New Roman" w:cs="Times New Roman"/>
          <w:szCs w:val="28"/>
          <w:lang w:eastAsia="ru-RU"/>
        </w:rPr>
        <w:t xml:space="preserve">                                                 с. Калмыцкие Мысы</w:t>
      </w:r>
    </w:p>
    <w:p w:rsidR="00445B8A" w:rsidRPr="00445B8A" w:rsidRDefault="00445B8A" w:rsidP="00445B8A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445B8A" w:rsidRPr="00445B8A" w:rsidRDefault="00445B8A" w:rsidP="00445B8A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45B8A">
        <w:rPr>
          <w:rFonts w:eastAsia="Times New Roman" w:cs="Times New Roman"/>
          <w:szCs w:val="28"/>
          <w:lang w:eastAsia="ru-RU"/>
        </w:rPr>
        <w:t>Об утверждении результатов</w:t>
      </w:r>
    </w:p>
    <w:p w:rsidR="00445B8A" w:rsidRPr="00445B8A" w:rsidRDefault="00445B8A" w:rsidP="00445B8A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45B8A">
        <w:rPr>
          <w:rFonts w:eastAsia="Times New Roman" w:cs="Times New Roman"/>
          <w:szCs w:val="28"/>
          <w:lang w:eastAsia="ru-RU"/>
        </w:rPr>
        <w:t>инвентаризации</w:t>
      </w:r>
    </w:p>
    <w:p w:rsidR="00445B8A" w:rsidRPr="00445B8A" w:rsidRDefault="00445B8A" w:rsidP="00445B8A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445B8A" w:rsidRPr="00445B8A" w:rsidRDefault="00445B8A" w:rsidP="00445B8A">
      <w:pPr>
        <w:spacing w:after="0" w:line="240" w:lineRule="auto"/>
        <w:jc w:val="both"/>
        <w:rPr>
          <w:rFonts w:ascii="Calibri" w:eastAsia="Times New Roman" w:hAnsi="Calibri" w:cs="Times New Roman"/>
          <w:szCs w:val="28"/>
          <w:lang w:eastAsia="ru-RU"/>
        </w:rPr>
      </w:pPr>
    </w:p>
    <w:p w:rsidR="00445B8A" w:rsidRPr="00445B8A" w:rsidRDefault="00445B8A" w:rsidP="00445B8A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445B8A" w:rsidRPr="00445B8A" w:rsidRDefault="00445B8A" w:rsidP="00445B8A">
      <w:pPr>
        <w:spacing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45B8A">
        <w:rPr>
          <w:rFonts w:eastAsia="Times New Roman" w:cs="Times New Roman"/>
          <w:szCs w:val="28"/>
          <w:lang w:eastAsia="ru-RU"/>
        </w:rPr>
        <w:t xml:space="preserve">На основании результатов инвентаризации, проведенной в соответствии с разделом </w:t>
      </w:r>
      <w:r w:rsidRPr="00445B8A">
        <w:rPr>
          <w:rFonts w:eastAsia="Times New Roman" w:cs="Times New Roman"/>
          <w:szCs w:val="28"/>
          <w:lang w:val="en-US" w:eastAsia="ru-RU"/>
        </w:rPr>
        <w:t>IV</w:t>
      </w:r>
      <w:r w:rsidRPr="00445B8A">
        <w:rPr>
          <w:rFonts w:eastAsia="Times New Roman" w:cs="Times New Roman"/>
          <w:szCs w:val="28"/>
          <w:lang w:eastAsia="ru-RU"/>
        </w:rPr>
        <w:t xml:space="preserve"> Правил межведомственного взаимодействия при ведении государственного адресного реестра, утвержденных постановлением Правительства Российской Федерации от 22 мая 2015 года № 492 ПОСТАНОВЛЯЮ:</w:t>
      </w:r>
    </w:p>
    <w:p w:rsidR="00445B8A" w:rsidRPr="00445B8A" w:rsidRDefault="00445B8A" w:rsidP="00445B8A">
      <w:pPr>
        <w:spacing w:line="240" w:lineRule="auto"/>
        <w:ind w:firstLine="709"/>
        <w:rPr>
          <w:rFonts w:ascii="Calibri" w:eastAsia="Times New Roman" w:hAnsi="Calibri" w:cs="Times New Roman"/>
          <w:sz w:val="22"/>
          <w:lang w:eastAsia="ru-RU"/>
        </w:rPr>
      </w:pPr>
      <w:r w:rsidRPr="00445B8A">
        <w:rPr>
          <w:rFonts w:eastAsia="Times New Roman" w:cs="Times New Roman"/>
          <w:szCs w:val="28"/>
          <w:lang w:eastAsia="ru-RU"/>
        </w:rPr>
        <w:t xml:space="preserve">1. Адрес - Алтайский край, муниципальный район </w:t>
      </w:r>
      <w:proofErr w:type="spellStart"/>
      <w:r w:rsidRPr="00445B8A">
        <w:rPr>
          <w:rFonts w:eastAsia="Times New Roman" w:cs="Times New Roman"/>
          <w:szCs w:val="28"/>
          <w:lang w:eastAsia="ru-RU"/>
        </w:rPr>
        <w:t>Поспелихинский</w:t>
      </w:r>
      <w:proofErr w:type="spellEnd"/>
      <w:r w:rsidRPr="00445B8A">
        <w:rPr>
          <w:rFonts w:eastAsia="Times New Roman" w:cs="Times New Roman"/>
          <w:szCs w:val="28"/>
          <w:lang w:eastAsia="ru-RU"/>
        </w:rPr>
        <w:t xml:space="preserve">, сельское поселение Калмыцко-Мысовской сельсовет, село Калмыцкие Мысы, улица Трактовая, домовладение 101, с кадастровым  номером </w:t>
      </w:r>
      <w:r w:rsidRPr="00445B8A">
        <w:rPr>
          <w:rFonts w:eastAsia="Times New Roman" w:cs="Times New Roman"/>
          <w:color w:val="2D2F39"/>
          <w:szCs w:val="28"/>
          <w:shd w:val="clear" w:color="auto" w:fill="FFFFFF"/>
          <w:lang w:eastAsia="ru-RU"/>
        </w:rPr>
        <w:t>22:35:040102:551</w:t>
      </w:r>
    </w:p>
    <w:p w:rsidR="00445B8A" w:rsidRPr="00445B8A" w:rsidRDefault="00445B8A" w:rsidP="00445B8A">
      <w:pPr>
        <w:spacing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445B8A">
        <w:rPr>
          <w:rFonts w:eastAsia="Times New Roman" w:cs="Times New Roman"/>
          <w:szCs w:val="28"/>
          <w:lang w:eastAsia="ru-RU"/>
        </w:rPr>
        <w:t xml:space="preserve">изменить на </w:t>
      </w:r>
    </w:p>
    <w:p w:rsidR="00445B8A" w:rsidRPr="00445B8A" w:rsidRDefault="00445B8A" w:rsidP="00445B8A">
      <w:pPr>
        <w:spacing w:line="240" w:lineRule="auto"/>
        <w:ind w:firstLine="709"/>
        <w:rPr>
          <w:rFonts w:ascii="Calibri" w:eastAsia="Times New Roman" w:hAnsi="Calibri" w:cs="Times New Roman"/>
          <w:sz w:val="22"/>
          <w:lang w:eastAsia="ru-RU"/>
        </w:rPr>
      </w:pPr>
      <w:r w:rsidRPr="00445B8A">
        <w:rPr>
          <w:rFonts w:eastAsia="Times New Roman" w:cs="Times New Roman"/>
          <w:szCs w:val="28"/>
          <w:lang w:eastAsia="ru-RU"/>
        </w:rPr>
        <w:t xml:space="preserve">РФ, Алтайский край, муниципальный район </w:t>
      </w:r>
      <w:proofErr w:type="spellStart"/>
      <w:r w:rsidRPr="00445B8A">
        <w:rPr>
          <w:rFonts w:eastAsia="Times New Roman" w:cs="Times New Roman"/>
          <w:szCs w:val="28"/>
          <w:lang w:eastAsia="ru-RU"/>
        </w:rPr>
        <w:t>Поспелихинский</w:t>
      </w:r>
      <w:proofErr w:type="spellEnd"/>
      <w:r w:rsidRPr="00445B8A">
        <w:rPr>
          <w:rFonts w:eastAsia="Times New Roman" w:cs="Times New Roman"/>
          <w:szCs w:val="28"/>
          <w:lang w:eastAsia="ru-RU"/>
        </w:rPr>
        <w:t xml:space="preserve">, сельское поселение Калмыцко-Мысовской сельсовет, село Калмыцкие Мысы, улица Трактовая, дом 101  с кадастровым  номером </w:t>
      </w:r>
      <w:r w:rsidRPr="00445B8A">
        <w:rPr>
          <w:rFonts w:eastAsia="Times New Roman" w:cs="Times New Roman"/>
          <w:color w:val="2D2F39"/>
          <w:szCs w:val="28"/>
          <w:shd w:val="clear" w:color="auto" w:fill="FFFFFF"/>
          <w:lang w:eastAsia="ru-RU"/>
        </w:rPr>
        <w:t>22:35:040102:551</w:t>
      </w:r>
    </w:p>
    <w:p w:rsidR="00445B8A" w:rsidRPr="00445B8A" w:rsidRDefault="00445B8A" w:rsidP="00445B8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45B8A">
        <w:rPr>
          <w:rFonts w:eastAsia="Times New Roman" w:cs="Times New Roman"/>
          <w:szCs w:val="28"/>
          <w:lang w:eastAsia="ru-RU"/>
        </w:rPr>
        <w:t xml:space="preserve">        </w:t>
      </w:r>
    </w:p>
    <w:p w:rsidR="00445B8A" w:rsidRPr="00445B8A" w:rsidRDefault="00445B8A" w:rsidP="00445B8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445B8A" w:rsidRPr="00445B8A" w:rsidRDefault="00445B8A" w:rsidP="00445B8A">
      <w:pPr>
        <w:spacing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445B8A" w:rsidRPr="00445B8A" w:rsidRDefault="00445B8A" w:rsidP="00445B8A">
      <w:pPr>
        <w:spacing w:line="240" w:lineRule="auto"/>
        <w:jc w:val="both"/>
        <w:rPr>
          <w:rFonts w:eastAsia="Times New Roman" w:cs="Times New Roman"/>
          <w:szCs w:val="28"/>
          <w:lang w:eastAsia="ru-RU"/>
        </w:rPr>
      </w:pPr>
      <w:r w:rsidRPr="00445B8A">
        <w:rPr>
          <w:rFonts w:eastAsia="Times New Roman" w:cs="Times New Roman"/>
          <w:szCs w:val="28"/>
          <w:lang w:eastAsia="ru-RU"/>
        </w:rPr>
        <w:t xml:space="preserve">Глава сельсовета                                                                            </w:t>
      </w:r>
      <w:proofErr w:type="spellStart"/>
      <w:r w:rsidRPr="00445B8A">
        <w:rPr>
          <w:rFonts w:eastAsia="Times New Roman" w:cs="Times New Roman"/>
          <w:szCs w:val="28"/>
          <w:lang w:eastAsia="ru-RU"/>
        </w:rPr>
        <w:t>М.М.Альт</w:t>
      </w:r>
      <w:proofErr w:type="spellEnd"/>
    </w:p>
    <w:p w:rsidR="00445B8A" w:rsidRPr="00445B8A" w:rsidRDefault="00445B8A" w:rsidP="00445B8A">
      <w:pPr>
        <w:spacing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5A020E" w:rsidRPr="005A020E" w:rsidRDefault="005A020E" w:rsidP="005A020E">
      <w:pPr>
        <w:jc w:val="center"/>
        <w:outlineLvl w:val="0"/>
        <w:rPr>
          <w:rFonts w:eastAsia="Times New Roman" w:cs="Times New Roman"/>
          <w:szCs w:val="28"/>
          <w:lang w:eastAsia="ru-RU"/>
        </w:rPr>
      </w:pPr>
      <w:r>
        <w:br w:type="column"/>
      </w:r>
      <w:r w:rsidRPr="005A020E">
        <w:rPr>
          <w:rFonts w:eastAsia="Times New Roman" w:cs="Times New Roman"/>
          <w:szCs w:val="28"/>
          <w:lang w:eastAsia="ru-RU"/>
        </w:rPr>
        <w:lastRenderedPageBreak/>
        <w:t>АДМИНИСТРАЦИЯ КАЛМЫЦКО-МЫСОВСКОГО СЕЛЬСОВЕТА</w:t>
      </w:r>
    </w:p>
    <w:p w:rsidR="005A020E" w:rsidRPr="005A020E" w:rsidRDefault="005A020E" w:rsidP="005A020E">
      <w:pPr>
        <w:spacing w:after="0" w:line="240" w:lineRule="auto"/>
        <w:jc w:val="center"/>
        <w:outlineLvl w:val="0"/>
        <w:rPr>
          <w:rFonts w:eastAsia="Times New Roman" w:cs="Times New Roman"/>
          <w:szCs w:val="28"/>
          <w:lang w:eastAsia="ru-RU"/>
        </w:rPr>
      </w:pPr>
      <w:r w:rsidRPr="005A020E">
        <w:rPr>
          <w:rFonts w:eastAsia="Times New Roman" w:cs="Times New Roman"/>
          <w:szCs w:val="28"/>
          <w:lang w:eastAsia="ru-RU"/>
        </w:rPr>
        <w:t>ПОСПЕЛИХИНСКОГО РАЙОНА АЛТАЙСКОГО КРАЯ</w:t>
      </w:r>
    </w:p>
    <w:p w:rsidR="005A020E" w:rsidRPr="005A020E" w:rsidRDefault="005A020E" w:rsidP="005A020E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5A020E" w:rsidRPr="005A020E" w:rsidRDefault="005A020E" w:rsidP="005A020E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5A020E">
        <w:rPr>
          <w:rFonts w:eastAsia="Times New Roman" w:cs="Times New Roman"/>
          <w:szCs w:val="28"/>
          <w:lang w:eastAsia="ru-RU"/>
        </w:rPr>
        <w:t>ПОСТАНОВЛЕНИЕ</w:t>
      </w:r>
    </w:p>
    <w:p w:rsidR="005A020E" w:rsidRPr="005A020E" w:rsidRDefault="005A020E" w:rsidP="005A020E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5A020E" w:rsidRPr="005A020E" w:rsidRDefault="005A020E" w:rsidP="005A020E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5A020E" w:rsidRPr="005A020E" w:rsidRDefault="005A020E" w:rsidP="005A020E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5A020E">
        <w:rPr>
          <w:rFonts w:eastAsia="Times New Roman" w:cs="Times New Roman"/>
          <w:szCs w:val="28"/>
          <w:u w:val="single"/>
          <w:lang w:eastAsia="ru-RU"/>
        </w:rPr>
        <w:t>24.04.2026</w:t>
      </w:r>
      <w:r w:rsidRPr="005A020E">
        <w:rPr>
          <w:rFonts w:eastAsia="Times New Roman" w:cs="Times New Roman"/>
          <w:szCs w:val="28"/>
          <w:lang w:eastAsia="ru-RU"/>
        </w:rPr>
        <w:t xml:space="preserve">                                                                                         </w:t>
      </w:r>
      <w:r w:rsidRPr="005A020E">
        <w:rPr>
          <w:rFonts w:eastAsia="Times New Roman" w:cs="Times New Roman"/>
          <w:szCs w:val="28"/>
          <w:u w:val="single"/>
          <w:lang w:eastAsia="ru-RU"/>
        </w:rPr>
        <w:t>№ 10</w:t>
      </w:r>
    </w:p>
    <w:p w:rsidR="005A020E" w:rsidRPr="005A020E" w:rsidRDefault="005A020E" w:rsidP="005A020E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5A020E">
        <w:rPr>
          <w:rFonts w:eastAsia="Times New Roman" w:cs="Times New Roman"/>
          <w:szCs w:val="28"/>
          <w:lang w:eastAsia="ru-RU"/>
        </w:rPr>
        <w:t>с. Калмыцкие Мысы</w:t>
      </w:r>
    </w:p>
    <w:p w:rsidR="005A020E" w:rsidRPr="005A020E" w:rsidRDefault="005A020E" w:rsidP="005A020E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p w:rsidR="005A020E" w:rsidRPr="005A020E" w:rsidRDefault="005A020E" w:rsidP="005A020E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</w:tblGrid>
      <w:tr w:rsidR="005A020E" w:rsidRPr="005A020E" w:rsidTr="00D82151">
        <w:trPr>
          <w:trHeight w:val="1090"/>
        </w:trPr>
        <w:tc>
          <w:tcPr>
            <w:tcW w:w="5211" w:type="dxa"/>
            <w:shd w:val="clear" w:color="auto" w:fill="auto"/>
          </w:tcPr>
          <w:p w:rsidR="005A020E" w:rsidRPr="005A020E" w:rsidRDefault="005A020E" w:rsidP="005A020E">
            <w:pPr>
              <w:spacing w:after="0" w:line="240" w:lineRule="auto"/>
              <w:ind w:right="459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  <w:r w:rsidRPr="005A020E">
              <w:rPr>
                <w:rFonts w:eastAsia="Times New Roman" w:cs="Times New Roman"/>
                <w:szCs w:val="28"/>
                <w:lang w:eastAsia="ru-RU"/>
              </w:rPr>
              <w:t xml:space="preserve">О внесении изменений в постановление Администрации Калмыцко -  Мысовского сельсовета Поспелихинского района Алтайского края от </w:t>
            </w:r>
            <w:r w:rsidRPr="005A020E">
              <w:rPr>
                <w:rFonts w:eastAsia="Times New Roman" w:cs="Times New Roman"/>
                <w:szCs w:val="28"/>
                <w:u w:val="single"/>
                <w:lang w:eastAsia="ru-RU"/>
              </w:rPr>
              <w:t>18.02.2025</w:t>
            </w:r>
            <w:r w:rsidRPr="005A020E">
              <w:rPr>
                <w:rFonts w:eastAsia="Times New Roman" w:cs="Times New Roman"/>
                <w:szCs w:val="28"/>
                <w:lang w:eastAsia="ru-RU"/>
              </w:rPr>
              <w:t xml:space="preserve"> г. № </w:t>
            </w:r>
            <w:r w:rsidRPr="005A020E">
              <w:rPr>
                <w:rFonts w:eastAsia="Times New Roman" w:cs="Times New Roman"/>
                <w:szCs w:val="28"/>
                <w:u w:val="single"/>
                <w:lang w:eastAsia="ru-RU"/>
              </w:rPr>
              <w:t>03</w:t>
            </w:r>
            <w:r w:rsidRPr="005A020E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</w:p>
          <w:p w:rsidR="005A020E" w:rsidRPr="005A020E" w:rsidRDefault="005A020E" w:rsidP="005A020E">
            <w:pPr>
              <w:spacing w:after="0" w:line="240" w:lineRule="auto"/>
              <w:ind w:right="459"/>
              <w:jc w:val="both"/>
              <w:rPr>
                <w:rFonts w:eastAsia="Times New Roman" w:cs="Times New Roman"/>
                <w:i/>
                <w:szCs w:val="28"/>
                <w:lang w:eastAsia="ru-RU"/>
              </w:rPr>
            </w:pPr>
          </w:p>
        </w:tc>
      </w:tr>
    </w:tbl>
    <w:p w:rsidR="005A020E" w:rsidRPr="005A020E" w:rsidRDefault="005A020E" w:rsidP="005A020E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5A020E" w:rsidRPr="005A020E" w:rsidRDefault="005A020E" w:rsidP="005A020E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5A020E" w:rsidRPr="005A020E" w:rsidRDefault="005A020E" w:rsidP="005A020E">
      <w:pPr>
        <w:spacing w:after="0" w:line="240" w:lineRule="auto"/>
        <w:ind w:firstLine="709"/>
        <w:jc w:val="both"/>
        <w:rPr>
          <w:rFonts w:eastAsia="Calibri" w:cs="Times New Roman"/>
          <w:szCs w:val="28"/>
        </w:rPr>
      </w:pPr>
      <w:r w:rsidRPr="005A020E">
        <w:rPr>
          <w:rFonts w:eastAsia="Calibri" w:cs="Times New Roman"/>
          <w:szCs w:val="28"/>
        </w:rPr>
        <w:t>В целях реализации Федерального закона № 210-ФЗ от 27.07.2010 г. «Об организации предоставления государственных и муниципальных услуг», руководствуясь законом Алтайского края от 10.09.2007 № 87-ЗС  «О регулирование отдельных отношений на территории Алтайского края» (в ред. закона от  14.06.2024 № 38-ЗС)   ПОСТАНОВЛЯЮ:</w:t>
      </w:r>
    </w:p>
    <w:p w:rsidR="005A020E" w:rsidRPr="005A020E" w:rsidRDefault="005A020E" w:rsidP="005A020E">
      <w:pPr>
        <w:spacing w:after="0" w:line="240" w:lineRule="auto"/>
        <w:ind w:right="459"/>
        <w:jc w:val="both"/>
        <w:rPr>
          <w:rFonts w:eastAsia="Times New Roman" w:cs="Times New Roman"/>
          <w:i/>
          <w:szCs w:val="28"/>
          <w:lang w:eastAsia="ru-RU"/>
        </w:rPr>
      </w:pPr>
      <w:r w:rsidRPr="005A020E">
        <w:rPr>
          <w:rFonts w:eastAsia="Times New Roman" w:cs="Times New Roman"/>
          <w:szCs w:val="28"/>
          <w:lang w:eastAsia="ru-RU"/>
        </w:rPr>
        <w:tab/>
        <w:t xml:space="preserve">1. Внести изменения в постановление Калмыцко -  Мысовского сельсовета Поспелихинского района Алтайского края от 18.02.2025 № 03 </w:t>
      </w:r>
    </w:p>
    <w:p w:rsidR="005A020E" w:rsidRPr="005A020E" w:rsidRDefault="005A020E" w:rsidP="005A020E">
      <w:pPr>
        <w:widowControl w:val="0"/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5A020E">
        <w:rPr>
          <w:rFonts w:eastAsia="Times New Roman" w:cs="Times New Roman"/>
          <w:szCs w:val="28"/>
          <w:lang w:eastAsia="ru-RU"/>
        </w:rPr>
        <w:t xml:space="preserve"> «Об утверждении Административного регламента предоставления муниципальной услуги: «По принятию решения о предоставлении права заготовки древесины и подготовке проекта договора купли-продажи лесных насаждений гражданам для собственных нужд»»:</w:t>
      </w:r>
    </w:p>
    <w:p w:rsidR="005A020E" w:rsidRPr="005A020E" w:rsidRDefault="005A020E" w:rsidP="005A0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A020E">
        <w:rPr>
          <w:rFonts w:eastAsia="Times New Roman" w:cs="Times New Roman"/>
          <w:szCs w:val="28"/>
          <w:lang w:eastAsia="ru-RU"/>
        </w:rPr>
        <w:t>1.1.</w:t>
      </w:r>
      <w:r w:rsidRPr="005A020E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hyperlink r:id="rId13" w:history="1">
        <w:r w:rsidRPr="005A020E">
          <w:rPr>
            <w:rFonts w:eastAsia="Times New Roman" w:cs="Times New Roman"/>
            <w:szCs w:val="28"/>
            <w:lang w:eastAsia="ru-RU"/>
          </w:rPr>
          <w:t>абзац</w:t>
        </w:r>
      </w:hyperlink>
      <w:r w:rsidRPr="005A020E">
        <w:rPr>
          <w:rFonts w:eastAsia="Times New Roman" w:cs="Times New Roman"/>
          <w:szCs w:val="28"/>
          <w:lang w:eastAsia="ru-RU"/>
        </w:rPr>
        <w:t xml:space="preserve"> а) подпункта 2.8.3 пункта 2.8  дополнить словами: «</w:t>
      </w:r>
      <w:proofErr w:type="gramStart"/>
      <w:r w:rsidRPr="005A020E">
        <w:rPr>
          <w:rFonts w:eastAsia="Times New Roman" w:cs="Times New Roman"/>
          <w:szCs w:val="28"/>
          <w:lang w:eastAsia="ru-RU"/>
        </w:rPr>
        <w:t xml:space="preserve"> ,</w:t>
      </w:r>
      <w:proofErr w:type="gramEnd"/>
      <w:r w:rsidRPr="005A020E">
        <w:rPr>
          <w:rFonts w:eastAsia="Times New Roman" w:cs="Times New Roman"/>
          <w:szCs w:val="28"/>
          <w:lang w:eastAsia="ru-RU"/>
        </w:rPr>
        <w:t xml:space="preserve"> ветеранов боевых действий, указанных в </w:t>
      </w:r>
      <w:hyperlink r:id="rId14" w:history="1">
        <w:r w:rsidRPr="005A020E">
          <w:rPr>
            <w:rFonts w:eastAsia="Times New Roman" w:cs="Times New Roman"/>
            <w:szCs w:val="28"/>
            <w:lang w:eastAsia="ru-RU"/>
          </w:rPr>
          <w:t>пунктах 2.2</w:t>
        </w:r>
      </w:hyperlink>
      <w:r w:rsidRPr="005A020E">
        <w:rPr>
          <w:rFonts w:eastAsia="Times New Roman" w:cs="Times New Roman"/>
          <w:szCs w:val="28"/>
          <w:lang w:eastAsia="ru-RU"/>
        </w:rPr>
        <w:t xml:space="preserve">, </w:t>
      </w:r>
      <w:hyperlink r:id="rId15" w:history="1">
        <w:r w:rsidRPr="005A020E">
          <w:rPr>
            <w:rFonts w:eastAsia="Times New Roman" w:cs="Times New Roman"/>
            <w:szCs w:val="28"/>
            <w:lang w:eastAsia="ru-RU"/>
          </w:rPr>
          <w:t>2.3</w:t>
        </w:r>
      </w:hyperlink>
      <w:r w:rsidRPr="005A020E">
        <w:rPr>
          <w:rFonts w:eastAsia="Times New Roman" w:cs="Times New Roman"/>
          <w:szCs w:val="28"/>
          <w:lang w:eastAsia="ru-RU"/>
        </w:rPr>
        <w:t xml:space="preserve">, </w:t>
      </w:r>
      <w:hyperlink r:id="rId16" w:history="1">
        <w:r w:rsidRPr="005A020E">
          <w:rPr>
            <w:rFonts w:eastAsia="Times New Roman" w:cs="Times New Roman"/>
            <w:szCs w:val="28"/>
            <w:lang w:eastAsia="ru-RU"/>
          </w:rPr>
          <w:t>2.6 части 1 статьи 3</w:t>
        </w:r>
      </w:hyperlink>
      <w:r w:rsidRPr="005A020E">
        <w:rPr>
          <w:rFonts w:eastAsia="Times New Roman" w:cs="Times New Roman"/>
          <w:szCs w:val="28"/>
          <w:lang w:eastAsia="ru-RU"/>
        </w:rPr>
        <w:t xml:space="preserve"> Федерального закона от 12 января 1995 года N 5-ФЗ "О ветеранах" (далее - ветераны боевых действий)»;</w:t>
      </w:r>
    </w:p>
    <w:p w:rsidR="005A020E" w:rsidRPr="005A020E" w:rsidRDefault="005A020E" w:rsidP="005A02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5A020E">
        <w:rPr>
          <w:rFonts w:eastAsia="Times New Roman" w:cs="Times New Roman"/>
          <w:szCs w:val="28"/>
          <w:lang w:eastAsia="ru-RU"/>
        </w:rPr>
        <w:t>1.2. дополнить абзац л) подпункта 1) пункта 2.8.1. следующим содержанием: «л) копия страхового номера индивидуального лицевого счета военнослужащего, ветерана боевых действий, принимающего (принимавшего) участие в специальной военной операции (для категорий граждан, указанных в части 2.1 статьи 6 настоящего Закона)</w:t>
      </w:r>
      <w:proofErr w:type="gramStart"/>
      <w:r w:rsidRPr="005A020E">
        <w:rPr>
          <w:rFonts w:eastAsia="Times New Roman" w:cs="Times New Roman"/>
          <w:szCs w:val="28"/>
          <w:lang w:eastAsia="ru-RU"/>
        </w:rPr>
        <w:t>.»</w:t>
      </w:r>
      <w:proofErr w:type="gramEnd"/>
      <w:r w:rsidRPr="005A020E">
        <w:rPr>
          <w:rFonts w:eastAsia="Times New Roman" w:cs="Times New Roman"/>
          <w:szCs w:val="28"/>
          <w:lang w:eastAsia="ru-RU"/>
        </w:rPr>
        <w:t>.</w:t>
      </w:r>
    </w:p>
    <w:p w:rsidR="005A020E" w:rsidRPr="005A020E" w:rsidRDefault="005A020E" w:rsidP="005A020E">
      <w:pPr>
        <w:spacing w:after="0" w:line="240" w:lineRule="auto"/>
        <w:ind w:firstLine="1248"/>
        <w:jc w:val="both"/>
        <w:rPr>
          <w:rFonts w:eastAsia="Times New Roman" w:cs="Times New Roman"/>
          <w:szCs w:val="28"/>
          <w:lang w:eastAsia="ru-RU"/>
        </w:rPr>
      </w:pPr>
    </w:p>
    <w:p w:rsidR="005A020E" w:rsidRPr="005A020E" w:rsidRDefault="005A020E" w:rsidP="005A020E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5A020E" w:rsidRPr="005A020E" w:rsidRDefault="005A020E" w:rsidP="005A020E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5A020E">
        <w:rPr>
          <w:rFonts w:eastAsia="Times New Roman" w:cs="Times New Roman"/>
          <w:szCs w:val="28"/>
          <w:lang w:eastAsia="ru-RU"/>
        </w:rPr>
        <w:t>Глава сельсовета                                                                            М.М. Альт</w:t>
      </w:r>
    </w:p>
    <w:p w:rsidR="005A020E" w:rsidRPr="005A020E" w:rsidRDefault="005A020E" w:rsidP="005A020E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CC0205" w:rsidRDefault="00CC0205" w:rsidP="005A020E">
      <w:pPr>
        <w:spacing w:after="0" w:line="240" w:lineRule="auto"/>
        <w:ind w:right="-5954"/>
        <w:jc w:val="both"/>
        <w:rPr>
          <w:rFonts w:eastAsia="Times New Roman" w:cs="Times New Roman"/>
          <w:bCs/>
          <w:color w:val="000000"/>
          <w:sz w:val="26"/>
          <w:szCs w:val="26"/>
          <w:lang w:eastAsia="ru-RU"/>
        </w:rPr>
      </w:pPr>
    </w:p>
    <w:p w:rsidR="00EB5720" w:rsidRDefault="00EB5720" w:rsidP="00CD54CB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26"/>
          <w:szCs w:val="26"/>
          <w:lang w:eastAsia="ru-RU"/>
        </w:rPr>
      </w:pPr>
    </w:p>
    <w:p w:rsidR="00EB5720" w:rsidRDefault="00EB5720" w:rsidP="00CD54CB">
      <w:pPr>
        <w:spacing w:after="0" w:line="240" w:lineRule="auto"/>
        <w:jc w:val="center"/>
        <w:rPr>
          <w:rFonts w:eastAsia="Times New Roman" w:cs="Times New Roman"/>
          <w:bCs/>
          <w:color w:val="000000"/>
          <w:sz w:val="26"/>
          <w:szCs w:val="26"/>
          <w:lang w:eastAsia="ru-RU"/>
        </w:rPr>
      </w:pPr>
    </w:p>
    <w:p w:rsidR="0002471D" w:rsidRPr="007E5FFC" w:rsidRDefault="00D025A7" w:rsidP="007E5FFC">
      <w:pPr>
        <w:tabs>
          <w:tab w:val="left" w:pos="2655"/>
        </w:tabs>
        <w:spacing w:after="0" w:line="240" w:lineRule="auto"/>
        <w:contextualSpacing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ab/>
      </w:r>
      <w:r w:rsidR="00441DDC">
        <w:rPr>
          <w:rFonts w:asciiTheme="minorHAnsi" w:hAnsiTheme="minorHAnsi"/>
          <w:sz w:val="22"/>
        </w:rPr>
        <w:t xml:space="preserve">              </w:t>
      </w:r>
      <w:r w:rsidR="007E5FFC">
        <w:rPr>
          <w:rFonts w:asciiTheme="minorHAnsi" w:hAnsiTheme="minorHAnsi"/>
          <w:sz w:val="22"/>
        </w:rPr>
        <w:t xml:space="preserve"> </w:t>
      </w:r>
      <w:r>
        <w:rPr>
          <w:rFonts w:eastAsia="Times New Roman" w:cs="Times New Roman"/>
          <w:b/>
          <w:szCs w:val="28"/>
          <w:lang w:eastAsia="ru-RU"/>
        </w:rPr>
        <w:t xml:space="preserve">СБОРНИК № </w:t>
      </w:r>
      <w:r w:rsidR="005A020E">
        <w:rPr>
          <w:rFonts w:eastAsia="Times New Roman" w:cs="Times New Roman"/>
          <w:b/>
          <w:szCs w:val="28"/>
          <w:lang w:eastAsia="ru-RU"/>
        </w:rPr>
        <w:t>3</w:t>
      </w:r>
    </w:p>
    <w:p w:rsidR="0002471D" w:rsidRDefault="00D025A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муниципальных правовых актов</w:t>
      </w:r>
    </w:p>
    <w:p w:rsidR="0002471D" w:rsidRDefault="00D025A7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iCs/>
          <w:sz w:val="24"/>
          <w:szCs w:val="24"/>
          <w:lang w:eastAsia="ru-RU"/>
        </w:rPr>
        <w:t>Калмыцко-Мысовского сельсовета Поспелихинского района</w:t>
      </w:r>
    </w:p>
    <w:p w:rsidR="0002471D" w:rsidRDefault="00D025A7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iCs/>
          <w:sz w:val="24"/>
          <w:szCs w:val="24"/>
          <w:lang w:eastAsia="ru-RU"/>
        </w:rPr>
        <w:t>Алтайского края</w:t>
      </w:r>
    </w:p>
    <w:p w:rsidR="0002471D" w:rsidRDefault="0002471D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</w:p>
    <w:p w:rsidR="0002471D" w:rsidRDefault="00D025A7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 xml:space="preserve">СОДЕРЖАНИЕ  </w:t>
      </w:r>
    </w:p>
    <w:p w:rsidR="0002471D" w:rsidRPr="007E5FFC" w:rsidRDefault="0002471D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:rsidR="00411471" w:rsidRPr="007E5FFC" w:rsidRDefault="00411471" w:rsidP="00411471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  <w:proofErr w:type="gramStart"/>
      <w:r w:rsidRPr="00411471">
        <w:rPr>
          <w:rFonts w:eastAsia="Times New Roman" w:cs="Times New Roman"/>
          <w:b/>
          <w:sz w:val="24"/>
          <w:szCs w:val="24"/>
          <w:u w:val="single"/>
          <w:lang w:eastAsia="ru-RU"/>
        </w:rPr>
        <w:t>Раздел первый</w:t>
      </w:r>
      <w:proofErr w:type="gramEnd"/>
      <w:r w:rsidRPr="00411471">
        <w:rPr>
          <w:rFonts w:eastAsia="Times New Roman" w:cs="Times New Roman"/>
          <w:b/>
          <w:sz w:val="24"/>
          <w:szCs w:val="24"/>
          <w:u w:val="single"/>
          <w:lang w:eastAsia="ru-RU"/>
        </w:rPr>
        <w:t xml:space="preserve">: </w:t>
      </w:r>
    </w:p>
    <w:p w:rsidR="005A020E" w:rsidRDefault="005A020E" w:rsidP="005A020E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Постановления Администрации</w:t>
      </w:r>
    </w:p>
    <w:p w:rsidR="005A020E" w:rsidRDefault="005A020E" w:rsidP="005A020E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Калмыцко-Мысовского сельсовета Поспелихинского района</w:t>
      </w:r>
    </w:p>
    <w:p w:rsidR="0002471D" w:rsidRDefault="005A020E">
      <w:pPr>
        <w:spacing w:after="0" w:line="240" w:lineRule="auto"/>
        <w:jc w:val="center"/>
        <w:outlineLvl w:val="2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Алтайского края</w:t>
      </w:r>
    </w:p>
    <w:p w:rsidR="0002471D" w:rsidRDefault="0002471D">
      <w:pPr>
        <w:spacing w:after="0" w:line="240" w:lineRule="auto"/>
        <w:contextualSpacing/>
        <w:rPr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382"/>
        <w:gridCol w:w="5576"/>
        <w:gridCol w:w="986"/>
      </w:tblGrid>
      <w:tr w:rsidR="0002471D" w:rsidTr="00445B8A">
        <w:trPr>
          <w:trHeight w:val="58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1D" w:rsidRDefault="000375D5" w:rsidP="00441DDC">
            <w:pPr>
              <w:widowControl w:val="0"/>
              <w:adjustRightInd w:val="0"/>
              <w:spacing w:after="0"/>
              <w:ind w:left="357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1D" w:rsidRPr="00411471" w:rsidRDefault="00D025A7" w:rsidP="00445B8A">
            <w:pPr>
              <w:widowControl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№ 0</w:t>
            </w:r>
            <w:r w:rsidR="00445B8A">
              <w:rPr>
                <w:rFonts w:eastAsia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от </w:t>
            </w:r>
            <w:r w:rsidR="0012384D">
              <w:rPr>
                <w:rFonts w:eastAsia="Times New Roman" w:cs="Times New Roman"/>
                <w:sz w:val="24"/>
                <w:szCs w:val="24"/>
              </w:rPr>
              <w:t>2</w:t>
            </w:r>
            <w:r w:rsidR="00445B8A">
              <w:rPr>
                <w:rFonts w:eastAsia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eastAsia="Times New Roman" w:cs="Times New Roman"/>
                <w:sz w:val="24"/>
                <w:szCs w:val="24"/>
              </w:rPr>
              <w:t>.0</w:t>
            </w:r>
            <w:r w:rsidR="00445B8A">
              <w:rPr>
                <w:rFonts w:eastAsia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eastAsia="Times New Roman" w:cs="Times New Roman"/>
                <w:sz w:val="24"/>
                <w:szCs w:val="24"/>
              </w:rPr>
              <w:t>.202</w:t>
            </w:r>
            <w:r w:rsidR="00411471">
              <w:rPr>
                <w:rFonts w:eastAsia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B8A" w:rsidRPr="00445B8A" w:rsidRDefault="007E5FFC" w:rsidP="00445B8A">
            <w:pPr>
              <w:spacing w:after="0" w:line="24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445B8A" w:rsidRPr="00445B8A">
              <w:rPr>
                <w:rFonts w:eastAsia="Times New Roman" w:cs="Times New Roman"/>
                <w:sz w:val="24"/>
                <w:szCs w:val="24"/>
                <w:lang w:eastAsia="ru-RU"/>
              </w:rPr>
              <w:t>Об утверждении результатов</w:t>
            </w:r>
          </w:p>
          <w:p w:rsidR="0002471D" w:rsidRPr="0012384D" w:rsidRDefault="00445B8A" w:rsidP="00445B8A">
            <w:pPr>
              <w:rPr>
                <w:rFonts w:eastAsia="Times New Roman"/>
                <w:sz w:val="24"/>
                <w:szCs w:val="24"/>
              </w:rPr>
            </w:pPr>
            <w:r w:rsidRPr="00445B8A">
              <w:rPr>
                <w:rFonts w:eastAsia="Times New Roman" w:cs="Times New Roman"/>
                <w:sz w:val="24"/>
                <w:szCs w:val="24"/>
                <w:lang w:eastAsia="ru-RU"/>
              </w:rPr>
              <w:t>инвентаризации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1D" w:rsidRDefault="00D025A7">
            <w:pPr>
              <w:widowControl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стр.4</w:t>
            </w:r>
          </w:p>
        </w:tc>
      </w:tr>
      <w:tr w:rsidR="0002471D" w:rsidTr="005A020E">
        <w:trPr>
          <w:trHeight w:val="50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1D" w:rsidRDefault="000375D5" w:rsidP="00441DDC">
            <w:pPr>
              <w:widowControl w:val="0"/>
              <w:adjustRightInd w:val="0"/>
              <w:spacing w:after="0"/>
              <w:ind w:left="360"/>
              <w:contextualSpacing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1D" w:rsidRPr="00411471" w:rsidRDefault="0012384D" w:rsidP="00445B8A">
            <w:pPr>
              <w:widowControl w:val="0"/>
              <w:adjustRightInd w:val="0"/>
              <w:spacing w:after="0"/>
              <w:jc w:val="both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№ </w:t>
            </w:r>
            <w:r w:rsidR="00445B8A">
              <w:rPr>
                <w:rFonts w:eastAsia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от 2</w:t>
            </w:r>
            <w:r w:rsidR="00445B8A">
              <w:rPr>
                <w:rFonts w:eastAsia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eastAsia="Times New Roman" w:cs="Times New Roman"/>
                <w:sz w:val="24"/>
                <w:szCs w:val="24"/>
              </w:rPr>
              <w:t>.0</w:t>
            </w:r>
            <w:r w:rsidR="00445B8A">
              <w:rPr>
                <w:rFonts w:eastAsia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eastAsia="Times New Roman" w:cs="Times New Roman"/>
                <w:sz w:val="24"/>
                <w:szCs w:val="24"/>
              </w:rPr>
              <w:t>.202</w:t>
            </w:r>
            <w:r>
              <w:rPr>
                <w:rFonts w:eastAsia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1D" w:rsidRDefault="00445B8A" w:rsidP="00445B8A">
            <w:pPr>
              <w:spacing w:after="0" w:line="240" w:lineRule="auto"/>
              <w:ind w:right="459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445B8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 внесении изменений в постановление Администрации Калмыцко -  Мысовского сельсовета Поспелихинского района Алтайского края от </w:t>
            </w:r>
            <w:r w:rsidRPr="00445B8A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18.02.2025</w:t>
            </w:r>
            <w:r w:rsidRPr="00445B8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г. № </w:t>
            </w:r>
            <w:r w:rsidRPr="00445B8A"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  <w:t>03</w:t>
            </w:r>
            <w:r w:rsidRPr="00445B8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471D" w:rsidRPr="00445B8A" w:rsidRDefault="00D025A7" w:rsidP="00445B8A">
            <w:pPr>
              <w:widowControl w:val="0"/>
              <w:adjustRightInd w:val="0"/>
              <w:spacing w:after="0"/>
              <w:rPr>
                <w:rFonts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стр.</w:t>
            </w:r>
            <w:r w:rsidR="00445B8A">
              <w:rPr>
                <w:rFonts w:eastAsia="Times New Roman" w:cs="Times New Roman"/>
                <w:sz w:val="24"/>
                <w:szCs w:val="24"/>
                <w:lang w:val="en-US"/>
              </w:rPr>
              <w:t>5</w:t>
            </w:r>
            <w:bookmarkStart w:id="0" w:name="_GoBack"/>
            <w:bookmarkEnd w:id="0"/>
          </w:p>
        </w:tc>
      </w:tr>
    </w:tbl>
    <w:p w:rsidR="00441DDC" w:rsidRDefault="00441DDC" w:rsidP="000375D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p w:rsidR="00441DDC" w:rsidRDefault="00441DDC" w:rsidP="000375D5">
      <w:pPr>
        <w:spacing w:after="0" w:line="240" w:lineRule="auto"/>
        <w:jc w:val="center"/>
        <w:rPr>
          <w:rFonts w:eastAsia="Times New Roman" w:cs="Times New Roman"/>
          <w:b/>
          <w:sz w:val="24"/>
          <w:szCs w:val="24"/>
          <w:u w:val="single"/>
          <w:lang w:eastAsia="ru-RU"/>
        </w:rPr>
      </w:pPr>
    </w:p>
    <w:sectPr w:rsidR="00441DDC">
      <w:headerReference w:type="default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9" w:gutter="0"/>
      <w:cols w:space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F0A" w:rsidRDefault="00083F0A">
      <w:pPr>
        <w:spacing w:line="240" w:lineRule="auto"/>
      </w:pPr>
      <w:r>
        <w:separator/>
      </w:r>
    </w:p>
  </w:endnote>
  <w:endnote w:type="continuationSeparator" w:id="0">
    <w:p w:rsidR="00083F0A" w:rsidRDefault="00083F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5D5" w:rsidRDefault="000375D5">
    <w:pPr>
      <w:pStyle w:val="ad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75D5" w:rsidRDefault="000375D5">
                          <w:pPr>
                            <w:pStyle w:val="ad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PSI0gVzAgAAIwUAAA4AAAAAAAAAAAAAAAAA&#10;LgIAAGRycy9lMm9Eb2MueG1sUEsBAi0AFAAGAAgAAAAhAHGq0bnXAAAABQEAAA8AAAAAAAAAAAAA&#10;AAAAzQQAAGRycy9kb3ducmV2LnhtbFBLBQYAAAAABAAEAPMAAADRBQAAAAA=&#10;" filled="f" stroked="f" strokeweight=".5pt">
              <v:textbox style="mso-fit-shape-to-text:t" inset="0,0,0,0">
                <w:txbxContent>
                  <w:p w:rsidR="000375D5" w:rsidRDefault="000375D5">
                    <w:pPr>
                      <w:pStyle w:val="ad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5D5" w:rsidRDefault="000375D5">
    <w:pPr>
      <w:pStyle w:val="ad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75D5" w:rsidRDefault="000375D5">
                          <w:pPr>
                            <w:pStyle w:val="ad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9" type="#_x0000_t202" style="position:absolute;left:0;text-align:left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HrFwktzAgAAIwUAAA4AAAAAAAAAAAAAAAAA&#10;LgIAAGRycy9lMm9Eb2MueG1sUEsBAi0AFAAGAAgAAAAhAHGq0bnXAAAABQEAAA8AAAAAAAAAAAAA&#10;AAAAzQQAAGRycy9kb3ducmV2LnhtbFBLBQYAAAAABAAEAPMAAADRBQAAAAA=&#10;" filled="f" stroked="f" strokeweight=".5pt">
              <v:textbox style="mso-fit-shape-to-text:t" inset="0,0,0,0">
                <w:txbxContent>
                  <w:p w:rsidR="000375D5" w:rsidRDefault="000375D5">
                    <w:pPr>
                      <w:pStyle w:val="ad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5D5" w:rsidRDefault="000375D5">
    <w:pPr>
      <w:pStyle w:val="ad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9832498" wp14:editId="171FD40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Текстовое поле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75D5" w:rsidRDefault="000375D5">
                          <w:pPr>
                            <w:pStyle w:val="ad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5" o:spid="_x0000_s1031" type="#_x0000_t202" style="position:absolute;left:0;text-align:left;margin-left:0;margin-top:0;width:2in;height:2in;z-index:25166336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F1oaWxzAgAAIwUAAA4AAAAAAAAAAAAAAAAA&#10;LgIAAGRycy9lMm9Eb2MueG1sUEsBAi0AFAAGAAgAAAAhAHGq0bnXAAAABQEAAA8AAAAAAAAAAAAA&#10;AAAAzQQAAGRycy9kb3ducmV2LnhtbFBLBQYAAAAABAAEAPMAAADRBQAAAAA=&#10;" filled="f" stroked="f" strokeweight=".5pt">
              <v:textbox style="mso-fit-shape-to-text:t" inset="0,0,0,0">
                <w:txbxContent>
                  <w:p w:rsidR="000375D5" w:rsidRDefault="000375D5">
                    <w:pPr>
                      <w:pStyle w:val="ad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14FCB6" wp14:editId="2F2F9D7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Текстовое пол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75D5" w:rsidRDefault="000375D5">
                          <w:pPr>
                            <w:pStyle w:val="ad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Текстовое поле 3" o:spid="_x0000_s1032" type="#_x0000_t202" style="position:absolute;left:0;text-align:left;margin-left:0;margin-top:0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EJtjH5zAgAAIwUAAA4AAAAAAAAAAAAAAAAA&#10;LgIAAGRycy9lMm9Eb2MueG1sUEsBAi0AFAAGAAgAAAAhAHGq0bnXAAAABQEAAA8AAAAAAAAAAAAA&#10;AAAAzQQAAGRycy9kb3ducmV2LnhtbFBLBQYAAAAABAAEAPMAAADRBQAAAAA=&#10;" filled="f" stroked="f" strokeweight=".5pt">
              <v:textbox style="mso-fit-shape-to-text:t" inset="0,0,0,0">
                <w:txbxContent>
                  <w:p w:rsidR="000375D5" w:rsidRDefault="000375D5">
                    <w:pPr>
                      <w:pStyle w:val="ad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5D5" w:rsidRDefault="000375D5">
    <w:pPr>
      <w:pStyle w:val="ad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AD98841" wp14:editId="464CE68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Текстовое пол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75D5" w:rsidRDefault="000375D5">
                          <w:pPr>
                            <w:pStyle w:val="ad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6" o:spid="_x0000_s1034" type="#_x0000_t202" style="position:absolute;left:0;text-align:left;margin-left:0;margin-top:0;width:2in;height:2in;z-index:25166438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NSYRB9zAgAAIwUAAA4AAAAAAAAAAAAAAAAA&#10;LgIAAGRycy9lMm9Eb2MueG1sUEsBAi0AFAAGAAgAAAAhAHGq0bnXAAAABQEAAA8AAAAAAAAAAAAA&#10;AAAAzQQAAGRycy9kb3ducmV2LnhtbFBLBQYAAAAABAAEAPMAAADRBQAAAAA=&#10;" filled="f" stroked="f" strokeweight=".5pt">
              <v:textbox style="mso-fit-shape-to-text:t" inset="0,0,0,0">
                <w:txbxContent>
                  <w:p w:rsidR="000375D5" w:rsidRDefault="000375D5">
                    <w:pPr>
                      <w:pStyle w:val="ad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F33A1E2" wp14:editId="4AD6055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Текстовое пол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75D5" w:rsidRDefault="000375D5">
                          <w:pPr>
                            <w:pStyle w:val="ad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Текстовое поле 4" o:spid="_x0000_s1035" type="#_x0000_t202" style="position:absolute;left:0;text-align:left;margin-left:0;margin-top:0;width:2in;height:2in;z-index:2516623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" filled="f" stroked="f" strokeweight=".5pt">
              <v:textbox style="mso-fit-shape-to-text:t" inset="0,0,0,0">
                <w:txbxContent>
                  <w:p w:rsidR="000375D5" w:rsidRDefault="000375D5">
                    <w:pPr>
                      <w:pStyle w:val="ad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F0A" w:rsidRDefault="00083F0A">
      <w:pPr>
        <w:spacing w:after="0"/>
      </w:pPr>
      <w:r>
        <w:separator/>
      </w:r>
    </w:p>
  </w:footnote>
  <w:footnote w:type="continuationSeparator" w:id="0">
    <w:p w:rsidR="00083F0A" w:rsidRDefault="00083F0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5D5" w:rsidRDefault="000375D5">
    <w:pPr>
      <w:pStyle w:val="a6"/>
      <w:jc w:val="center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Текстовое поле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75D5" w:rsidRDefault="000375D5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7" o:spid="_x0000_s1026" type="#_x0000_t202" style="position:absolute;left:0;text-align:left;margin-left:0;margin-top:0;width:2in;height:2in;z-index:25166540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" filled="f" stroked="f" strokeweight=".5pt">
              <v:textbox style="mso-fit-shape-to-text:t" inset="0,0,0,0">
                <w:txbxContent>
                  <w:p w:rsidR="000375D5" w:rsidRDefault="000375D5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5D5" w:rsidRDefault="000375D5">
    <w:pPr>
      <w:pStyle w:val="a6"/>
      <w:jc w:val="center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Текстовое пол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75D5" w:rsidRDefault="000375D5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445B8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8" o:spid="_x0000_s1028" type="#_x0000_t202" style="position:absolute;left:0;text-align:left;margin-left:0;margin-top:0;width:2in;height:2in;z-index:25166643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NnbESVzAgAAIwUAAA4AAAAAAAAAAAAAAAAA&#10;LgIAAGRycy9lMm9Eb2MueG1sUEsBAi0AFAAGAAgAAAAhAHGq0bnXAAAABQEAAA8AAAAAAAAAAAAA&#10;AAAAzQQAAGRycy9kb3ducmV2LnhtbFBLBQYAAAAABAAEAPMAAADRBQAAAAA=&#10;" filled="f" stroked="f" strokeweight=".5pt">
              <v:textbox style="mso-fit-shape-to-text:t" inset="0,0,0,0">
                <w:txbxContent>
                  <w:p w:rsidR="000375D5" w:rsidRDefault="000375D5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445B8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5D5" w:rsidRDefault="000375D5">
    <w:pPr>
      <w:pStyle w:val="a6"/>
      <w:jc w:val="center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EF5344E" wp14:editId="5FE46EF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Текстовое поле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75D5" w:rsidRDefault="000375D5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445B8A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1" o:spid="_x0000_s1030" type="#_x0000_t202" style="position:absolute;left:0;text-align:left;margin-left:0;margin-top:0;width:2in;height:2in;z-index:25166950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" filled="f" stroked="f" strokeweight=".5pt">
              <v:textbox style="mso-fit-shape-to-text:t" inset="0,0,0,0">
                <w:txbxContent>
                  <w:p w:rsidR="000375D5" w:rsidRDefault="000375D5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445B8A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5D5" w:rsidRDefault="000375D5">
    <w:pPr>
      <w:pStyle w:val="a6"/>
      <w:jc w:val="center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50B9E0A3" wp14:editId="05EB9C5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Текстовое поле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375D5" w:rsidRDefault="000375D5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2" o:spid="_x0000_s1033" type="#_x0000_t202" style="position:absolute;left:0;text-align:left;margin-left:0;margin-top:0;width:2in;height:2in;z-index:25167052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" filled="f" stroked="f" strokeweight=".5pt">
              <v:textbox style="mso-fit-shape-to-text:t" inset="0,0,0,0">
                <w:txbxContent>
                  <w:p w:rsidR="000375D5" w:rsidRDefault="000375D5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EF4795"/>
    <w:multiLevelType w:val="multilevel"/>
    <w:tmpl w:val="8BEF479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9FDE3"/>
    <w:multiLevelType w:val="singleLevel"/>
    <w:tmpl w:val="0589FDE3"/>
    <w:lvl w:ilvl="0">
      <w:start w:val="1"/>
      <w:numFmt w:val="decimal"/>
      <w:suff w:val="space"/>
      <w:lvlText w:val="%1."/>
      <w:lvlJc w:val="left"/>
    </w:lvl>
  </w:abstractNum>
  <w:abstractNum w:abstractNumId="2">
    <w:nsid w:val="740A677E"/>
    <w:multiLevelType w:val="hybridMultilevel"/>
    <w:tmpl w:val="C23E39F2"/>
    <w:lvl w:ilvl="0" w:tplc="52C00964">
      <w:start w:val="1"/>
      <w:numFmt w:val="decimal"/>
      <w:lvlText w:val="%1."/>
      <w:lvlJc w:val="left"/>
      <w:pPr>
        <w:ind w:left="1812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E276266"/>
    <w:multiLevelType w:val="multilevel"/>
    <w:tmpl w:val="7E276266"/>
    <w:lvl w:ilvl="0">
      <w:start w:val="1"/>
      <w:numFmt w:val="decimal"/>
      <w:lvlText w:val="%1."/>
      <w:lvlJc w:val="left"/>
      <w:pPr>
        <w:ind w:left="2296" w:hanging="10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356" w:hanging="360"/>
      </w:pPr>
    </w:lvl>
    <w:lvl w:ilvl="2">
      <w:start w:val="1"/>
      <w:numFmt w:val="lowerRoman"/>
      <w:lvlText w:val="%3."/>
      <w:lvlJc w:val="right"/>
      <w:pPr>
        <w:ind w:left="3076" w:hanging="180"/>
      </w:pPr>
    </w:lvl>
    <w:lvl w:ilvl="3">
      <w:start w:val="1"/>
      <w:numFmt w:val="decimal"/>
      <w:lvlText w:val="%4."/>
      <w:lvlJc w:val="left"/>
      <w:pPr>
        <w:ind w:left="3796" w:hanging="360"/>
      </w:pPr>
    </w:lvl>
    <w:lvl w:ilvl="4">
      <w:start w:val="1"/>
      <w:numFmt w:val="lowerLetter"/>
      <w:lvlText w:val="%5."/>
      <w:lvlJc w:val="left"/>
      <w:pPr>
        <w:ind w:left="4516" w:hanging="360"/>
      </w:pPr>
    </w:lvl>
    <w:lvl w:ilvl="5">
      <w:start w:val="1"/>
      <w:numFmt w:val="lowerRoman"/>
      <w:lvlText w:val="%6."/>
      <w:lvlJc w:val="right"/>
      <w:pPr>
        <w:ind w:left="5236" w:hanging="180"/>
      </w:pPr>
    </w:lvl>
    <w:lvl w:ilvl="6">
      <w:start w:val="1"/>
      <w:numFmt w:val="decimal"/>
      <w:lvlText w:val="%7."/>
      <w:lvlJc w:val="left"/>
      <w:pPr>
        <w:ind w:left="5956" w:hanging="360"/>
      </w:pPr>
    </w:lvl>
    <w:lvl w:ilvl="7">
      <w:start w:val="1"/>
      <w:numFmt w:val="lowerLetter"/>
      <w:lvlText w:val="%8."/>
      <w:lvlJc w:val="left"/>
      <w:pPr>
        <w:ind w:left="6676" w:hanging="360"/>
      </w:pPr>
    </w:lvl>
    <w:lvl w:ilvl="8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F96"/>
    <w:rsid w:val="00023844"/>
    <w:rsid w:val="0002471D"/>
    <w:rsid w:val="000375D5"/>
    <w:rsid w:val="00083F0A"/>
    <w:rsid w:val="000B39A6"/>
    <w:rsid w:val="000F1648"/>
    <w:rsid w:val="0012384D"/>
    <w:rsid w:val="00126BA5"/>
    <w:rsid w:val="0013312C"/>
    <w:rsid w:val="001404B9"/>
    <w:rsid w:val="00150AEA"/>
    <w:rsid w:val="001542CC"/>
    <w:rsid w:val="001C5AA1"/>
    <w:rsid w:val="00201699"/>
    <w:rsid w:val="002C717B"/>
    <w:rsid w:val="003177C0"/>
    <w:rsid w:val="00317F43"/>
    <w:rsid w:val="00342FE5"/>
    <w:rsid w:val="0037500D"/>
    <w:rsid w:val="003760F2"/>
    <w:rsid w:val="003A39F4"/>
    <w:rsid w:val="003B3642"/>
    <w:rsid w:val="00411471"/>
    <w:rsid w:val="00425908"/>
    <w:rsid w:val="00441DDC"/>
    <w:rsid w:val="00445B8A"/>
    <w:rsid w:val="004F58E5"/>
    <w:rsid w:val="00526912"/>
    <w:rsid w:val="00547C8C"/>
    <w:rsid w:val="00552F5B"/>
    <w:rsid w:val="005A020E"/>
    <w:rsid w:val="005B72B9"/>
    <w:rsid w:val="005C7FDC"/>
    <w:rsid w:val="00656A29"/>
    <w:rsid w:val="006A7F96"/>
    <w:rsid w:val="007952D4"/>
    <w:rsid w:val="007C36F6"/>
    <w:rsid w:val="007E5FFC"/>
    <w:rsid w:val="008A184D"/>
    <w:rsid w:val="00B22B29"/>
    <w:rsid w:val="00B73FC6"/>
    <w:rsid w:val="00BF021B"/>
    <w:rsid w:val="00CC0205"/>
    <w:rsid w:val="00CD54CB"/>
    <w:rsid w:val="00D025A7"/>
    <w:rsid w:val="00D60D5B"/>
    <w:rsid w:val="00E51646"/>
    <w:rsid w:val="00EA00C3"/>
    <w:rsid w:val="00EB5720"/>
    <w:rsid w:val="00ED74DD"/>
    <w:rsid w:val="00EE05B9"/>
    <w:rsid w:val="00F4424D"/>
    <w:rsid w:val="00F738EA"/>
    <w:rsid w:val="00F857F1"/>
    <w:rsid w:val="00F9734A"/>
    <w:rsid w:val="00FC2889"/>
    <w:rsid w:val="0F1901B4"/>
    <w:rsid w:val="11D352A5"/>
    <w:rsid w:val="122936B6"/>
    <w:rsid w:val="16A2464F"/>
    <w:rsid w:val="25122CA5"/>
    <w:rsid w:val="37802C99"/>
    <w:rsid w:val="42980CB7"/>
    <w:rsid w:val="49355F74"/>
    <w:rsid w:val="6D330303"/>
    <w:rsid w:val="7954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semiHidden="0" w:uiPriority="0" w:unhideWhenUsed="0" w:qFormat="1"/>
    <w:lsdException w:name="Body Text Indent 2" w:uiPriority="0"/>
    <w:lsdException w:name="Body Text Indent 3" w:uiPriority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semiHidden="0" w:qFormat="1"/>
    <w:lsdException w:name="Normal Table" w:qFormat="1"/>
    <w:lsdException w:name="Balloon Text" w:qFormat="1"/>
    <w:lsdException w:name="Table Grid" w:semiHidden="0" w:unhideWhenUsed="0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0E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next w:val="a"/>
    <w:link w:val="10"/>
    <w:unhideWhenUsed/>
    <w:qFormat/>
    <w:pPr>
      <w:keepNext/>
      <w:keepLines/>
      <w:spacing w:after="12" w:line="249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2"/>
      <w:lang w:val="en-US" w:eastAsia="en-US"/>
    </w:rPr>
  </w:style>
  <w:style w:type="paragraph" w:styleId="2">
    <w:name w:val="heading 2"/>
    <w:basedOn w:val="1"/>
    <w:next w:val="a"/>
    <w:link w:val="20"/>
    <w:qFormat/>
    <w:rsid w:val="005B72B9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ind w:left="0" w:right="0" w:firstLine="0"/>
      <w:outlineLvl w:val="1"/>
    </w:pPr>
    <w:rPr>
      <w:rFonts w:ascii="Arial" w:hAnsi="Arial" w:cs="Arial"/>
      <w:bCs/>
      <w:color w:val="000080"/>
      <w:sz w:val="20"/>
      <w:szCs w:val="20"/>
      <w:lang w:val="ru-RU" w:eastAsia="ru-RU"/>
    </w:rPr>
  </w:style>
  <w:style w:type="paragraph" w:styleId="3">
    <w:name w:val="heading 3"/>
    <w:basedOn w:val="2"/>
    <w:next w:val="a"/>
    <w:link w:val="30"/>
    <w:qFormat/>
    <w:rsid w:val="005B72B9"/>
    <w:pPr>
      <w:outlineLvl w:val="2"/>
    </w:pPr>
  </w:style>
  <w:style w:type="paragraph" w:styleId="4">
    <w:name w:val="heading 4"/>
    <w:basedOn w:val="3"/>
    <w:next w:val="a"/>
    <w:link w:val="40"/>
    <w:qFormat/>
    <w:rsid w:val="005B72B9"/>
    <w:pPr>
      <w:outlineLvl w:val="3"/>
    </w:pPr>
  </w:style>
  <w:style w:type="paragraph" w:styleId="6">
    <w:name w:val="heading 6"/>
    <w:basedOn w:val="a"/>
    <w:next w:val="a"/>
    <w:link w:val="60"/>
    <w:qFormat/>
    <w:rsid w:val="000B39A6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2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0B39A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qFormat/>
    <w:rsid w:val="000B39A6"/>
    <w:pPr>
      <w:spacing w:before="240" w:after="60" w:line="240" w:lineRule="auto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  <w:ind w:right="3" w:firstLine="557"/>
      <w:jc w:val="both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21">
    <w:name w:val="Body Text 2"/>
    <w:basedOn w:val="a"/>
    <w:link w:val="22"/>
    <w:qFormat/>
    <w:pPr>
      <w:jc w:val="both"/>
    </w:pPr>
    <w:rPr>
      <w:bCs/>
      <w:szCs w:val="20"/>
    </w:rPr>
  </w:style>
  <w:style w:type="paragraph" w:styleId="a6">
    <w:name w:val="header"/>
    <w:basedOn w:val="a"/>
    <w:link w:val="11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uiPriority w:val="99"/>
    <w:unhideWhenUsed/>
    <w:qFormat/>
    <w:pPr>
      <w:spacing w:after="120"/>
    </w:pPr>
  </w:style>
  <w:style w:type="paragraph" w:styleId="a9">
    <w:name w:val="Body Text Indent"/>
    <w:basedOn w:val="a"/>
    <w:link w:val="aa"/>
    <w:qFormat/>
    <w:pPr>
      <w:spacing w:after="3" w:line="249" w:lineRule="auto"/>
      <w:ind w:right="3" w:firstLine="709"/>
      <w:jc w:val="both"/>
    </w:pPr>
    <w:rPr>
      <w:rFonts w:eastAsia="Times New Roman" w:cs="Times New Roman"/>
      <w:color w:val="000000"/>
      <w:lang w:val="en-US"/>
    </w:rPr>
  </w:style>
  <w:style w:type="paragraph" w:styleId="ab">
    <w:name w:val="Title"/>
    <w:basedOn w:val="a"/>
    <w:link w:val="ac"/>
    <w:uiPriority w:val="99"/>
    <w:qFormat/>
    <w:pPr>
      <w:spacing w:after="0" w:line="240" w:lineRule="auto"/>
      <w:jc w:val="center"/>
    </w:pPr>
    <w:rPr>
      <w:rFonts w:eastAsia="Times New Roman" w:cs="Times New Roman"/>
      <w:b/>
      <w:szCs w:val="20"/>
      <w:lang w:val="zh-CN" w:eastAsia="zh-CN"/>
    </w:rPr>
  </w:style>
  <w:style w:type="paragraph" w:styleId="ad">
    <w:name w:val="footer"/>
    <w:basedOn w:val="a"/>
    <w:link w:val="ae"/>
    <w:unhideWhenUsed/>
    <w:qFormat/>
    <w:pPr>
      <w:tabs>
        <w:tab w:val="center" w:pos="4677"/>
        <w:tab w:val="right" w:pos="9355"/>
      </w:tabs>
      <w:spacing w:after="0" w:line="240" w:lineRule="auto"/>
      <w:ind w:right="3" w:firstLine="557"/>
      <w:jc w:val="both"/>
    </w:pPr>
    <w:rPr>
      <w:rFonts w:eastAsia="Times New Roman" w:cs="Times New Roman"/>
      <w:color w:val="000000"/>
      <w:lang w:val="en-US"/>
    </w:rPr>
  </w:style>
  <w:style w:type="paragraph" w:styleId="af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customStyle="1" w:styleId="12">
    <w:name w:val="Верхний колонтитул1"/>
    <w:basedOn w:val="a"/>
    <w:next w:val="a6"/>
    <w:link w:val="af0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aa">
    <w:name w:val="Основной текст с отступом Знак"/>
    <w:basedOn w:val="a0"/>
    <w:link w:val="a9"/>
    <w:qFormat/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customStyle="1" w:styleId="ac">
    <w:name w:val="Название Знак"/>
    <w:basedOn w:val="a0"/>
    <w:link w:val="ab"/>
    <w:qFormat/>
    <w:rPr>
      <w:rFonts w:ascii="Times New Roman" w:eastAsia="Times New Roman" w:hAnsi="Times New Roman" w:cs="Times New Roman"/>
      <w:b/>
      <w:sz w:val="28"/>
      <w:szCs w:val="20"/>
      <w:lang w:val="zh-CN" w:eastAsia="zh-CN"/>
    </w:rPr>
  </w:style>
  <w:style w:type="character" w:customStyle="1" w:styleId="ae">
    <w:name w:val="Нижний колонтитул Знак"/>
    <w:basedOn w:val="a0"/>
    <w:link w:val="ad"/>
    <w:qFormat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f1">
    <w:name w:val="List Paragraph"/>
    <w:basedOn w:val="a"/>
    <w:uiPriority w:val="34"/>
    <w:qFormat/>
    <w:pPr>
      <w:spacing w:after="3" w:line="249" w:lineRule="auto"/>
      <w:ind w:left="720" w:right="3" w:firstLine="557"/>
      <w:contextualSpacing/>
      <w:jc w:val="both"/>
    </w:pPr>
    <w:rPr>
      <w:rFonts w:eastAsia="Times New Roman" w:cs="Times New Roman"/>
      <w:color w:val="000000"/>
      <w:lang w:val="en-US"/>
    </w:rPr>
  </w:style>
  <w:style w:type="character" w:customStyle="1" w:styleId="af0">
    <w:name w:val="Верхний колонтитул Знак"/>
    <w:basedOn w:val="a0"/>
    <w:link w:val="12"/>
    <w:qFormat/>
    <w:rPr>
      <w:sz w:val="22"/>
      <w:szCs w:val="22"/>
    </w:rPr>
  </w:style>
  <w:style w:type="character" w:customStyle="1" w:styleId="11">
    <w:name w:val="Верхний колонтитул Знак1"/>
    <w:basedOn w:val="a0"/>
    <w:link w:val="a6"/>
    <w:uiPriority w:val="99"/>
    <w:qFormat/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uiPriority w:val="99"/>
    <w:semiHidden/>
    <w:qFormat/>
    <w:rPr>
      <w:rFonts w:ascii="Times New Roman" w:hAnsi="Times New Roman"/>
      <w:sz w:val="28"/>
    </w:rPr>
  </w:style>
  <w:style w:type="paragraph" w:styleId="af2">
    <w:name w:val="No Spacing"/>
    <w:uiPriority w:val="99"/>
    <w:qFormat/>
    <w:rPr>
      <w:rFonts w:ascii="Arial" w:eastAsia="Times New Roman" w:hAnsi="Arial" w:cs="Times New Roman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  <w:spacing w:after="200"/>
    </w:pPr>
    <w:rPr>
      <w:rFonts w:ascii="Arial" w:eastAsia="Times New Roman" w:hAnsi="Arial" w:cs="Arial"/>
      <w:b/>
      <w:bCs/>
    </w:rPr>
  </w:style>
  <w:style w:type="paragraph" w:customStyle="1" w:styleId="13">
    <w:name w:val="Основной текст1"/>
    <w:basedOn w:val="a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83" w:lineRule="auto"/>
      <w:ind w:firstLine="400"/>
    </w:pPr>
    <w:rPr>
      <w:sz w:val="38"/>
      <w:szCs w:val="38"/>
    </w:rPr>
  </w:style>
  <w:style w:type="character" w:customStyle="1" w:styleId="20">
    <w:name w:val="Заголовок 2 Знак"/>
    <w:basedOn w:val="a0"/>
    <w:link w:val="2"/>
    <w:rsid w:val="005B72B9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rsid w:val="005B72B9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rsid w:val="005B72B9"/>
    <w:rPr>
      <w:rFonts w:ascii="Arial" w:eastAsia="Times New Roman" w:hAnsi="Arial" w:cs="Arial"/>
      <w:b/>
      <w:bCs/>
      <w:color w:val="000080"/>
    </w:rPr>
  </w:style>
  <w:style w:type="numbering" w:customStyle="1" w:styleId="14">
    <w:name w:val="Нет списка1"/>
    <w:next w:val="a2"/>
    <w:uiPriority w:val="99"/>
    <w:semiHidden/>
    <w:unhideWhenUsed/>
    <w:rsid w:val="005B72B9"/>
  </w:style>
  <w:style w:type="character" w:customStyle="1" w:styleId="af3">
    <w:name w:val="Цветовое выделение"/>
    <w:uiPriority w:val="99"/>
    <w:rsid w:val="005B72B9"/>
    <w:rPr>
      <w:b/>
      <w:color w:val="000080"/>
      <w:sz w:val="20"/>
    </w:rPr>
  </w:style>
  <w:style w:type="character" w:customStyle="1" w:styleId="af4">
    <w:name w:val="Гипертекстовая ссылка"/>
    <w:uiPriority w:val="99"/>
    <w:rsid w:val="005B72B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5">
    <w:name w:val="Заголовок статьи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Текст (лев. подпись)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Колонтитул (левый)"/>
    <w:basedOn w:val="af6"/>
    <w:next w:val="a"/>
    <w:uiPriority w:val="99"/>
    <w:rsid w:val="005B72B9"/>
    <w:rPr>
      <w:sz w:val="14"/>
      <w:szCs w:val="14"/>
    </w:rPr>
  </w:style>
  <w:style w:type="paragraph" w:customStyle="1" w:styleId="af8">
    <w:name w:val="Текст (прав. подпись)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9">
    <w:name w:val="Колонтитул (правый)"/>
    <w:basedOn w:val="af8"/>
    <w:next w:val="a"/>
    <w:uiPriority w:val="99"/>
    <w:rsid w:val="005B72B9"/>
    <w:rPr>
      <w:sz w:val="14"/>
      <w:szCs w:val="14"/>
    </w:rPr>
  </w:style>
  <w:style w:type="paragraph" w:customStyle="1" w:styleId="afa">
    <w:name w:val="Комментарий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afb">
    <w:name w:val="Комментарий пользователя"/>
    <w:basedOn w:val="afa"/>
    <w:next w:val="a"/>
    <w:uiPriority w:val="99"/>
    <w:rsid w:val="005B72B9"/>
    <w:pPr>
      <w:jc w:val="left"/>
    </w:pPr>
    <w:rPr>
      <w:color w:val="000080"/>
    </w:rPr>
  </w:style>
  <w:style w:type="character" w:customStyle="1" w:styleId="afc">
    <w:name w:val="Найденные слова"/>
    <w:uiPriority w:val="99"/>
    <w:rsid w:val="005B72B9"/>
    <w:rPr>
      <w:rFonts w:cs="Times New Roman"/>
      <w:b/>
      <w:bCs/>
      <w:color w:val="000080"/>
      <w:sz w:val="20"/>
      <w:szCs w:val="20"/>
    </w:rPr>
  </w:style>
  <w:style w:type="character" w:customStyle="1" w:styleId="afd">
    <w:name w:val="Не вступил в силу"/>
    <w:uiPriority w:val="99"/>
    <w:rsid w:val="005B72B9"/>
    <w:rPr>
      <w:rFonts w:cs="Times New Roman"/>
      <w:b/>
      <w:bCs/>
      <w:color w:val="008080"/>
      <w:sz w:val="20"/>
      <w:szCs w:val="20"/>
    </w:rPr>
  </w:style>
  <w:style w:type="paragraph" w:customStyle="1" w:styleId="afe">
    <w:name w:val="Таблицы (моноширинный)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Оглавление"/>
    <w:basedOn w:val="afe"/>
    <w:next w:val="a"/>
    <w:uiPriority w:val="99"/>
    <w:rsid w:val="005B72B9"/>
    <w:pPr>
      <w:ind w:left="140"/>
    </w:pPr>
  </w:style>
  <w:style w:type="paragraph" w:customStyle="1" w:styleId="aff0">
    <w:name w:val="Основное меню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sz w:val="18"/>
      <w:szCs w:val="18"/>
      <w:lang w:eastAsia="ru-RU"/>
    </w:rPr>
  </w:style>
  <w:style w:type="paragraph" w:customStyle="1" w:styleId="aff1">
    <w:name w:val="Переменная часть"/>
    <w:basedOn w:val="aff0"/>
    <w:next w:val="a"/>
    <w:uiPriority w:val="99"/>
    <w:rsid w:val="005B72B9"/>
  </w:style>
  <w:style w:type="paragraph" w:customStyle="1" w:styleId="aff2">
    <w:name w:val="Постоянная часть"/>
    <w:basedOn w:val="aff0"/>
    <w:next w:val="a"/>
    <w:uiPriority w:val="99"/>
    <w:rsid w:val="005B72B9"/>
    <w:rPr>
      <w:b/>
      <w:bCs/>
      <w:u w:val="single"/>
    </w:rPr>
  </w:style>
  <w:style w:type="paragraph" w:customStyle="1" w:styleId="aff3">
    <w:name w:val="Прижатый влево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4">
    <w:name w:val="Продолжение ссылки"/>
    <w:uiPriority w:val="99"/>
    <w:rsid w:val="005B72B9"/>
  </w:style>
  <w:style w:type="paragraph" w:customStyle="1" w:styleId="aff5">
    <w:name w:val="Словарная статья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6">
    <w:name w:val="Текст (справка)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7">
    <w:name w:val="Утратил силу"/>
    <w:uiPriority w:val="99"/>
    <w:rsid w:val="005B72B9"/>
    <w:rPr>
      <w:rFonts w:cs="Times New Roman"/>
      <w:b/>
      <w:bCs/>
      <w:strike/>
      <w:color w:val="808000"/>
      <w:sz w:val="20"/>
      <w:szCs w:val="20"/>
    </w:rPr>
  </w:style>
  <w:style w:type="table" w:styleId="aff8">
    <w:name w:val="Table Grid"/>
    <w:basedOn w:val="a1"/>
    <w:uiPriority w:val="99"/>
    <w:rsid w:val="005B72B9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rsid w:val="005B72B9"/>
    <w:pPr>
      <w:spacing w:after="0" w:line="240" w:lineRule="auto"/>
      <w:ind w:firstLine="54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5B72B9"/>
    <w:rPr>
      <w:rFonts w:ascii="Arial" w:eastAsia="Times New Roman" w:hAnsi="Arial" w:cs="Arial"/>
      <w:sz w:val="24"/>
      <w:szCs w:val="24"/>
      <w:lang w:eastAsia="en-US"/>
    </w:rPr>
  </w:style>
  <w:style w:type="paragraph" w:customStyle="1" w:styleId="ConsTitle">
    <w:name w:val="ConsTitle"/>
    <w:uiPriority w:val="99"/>
    <w:rsid w:val="005B72B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5B72B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table" w:customStyle="1" w:styleId="15">
    <w:name w:val="Сетка таблицы1"/>
    <w:uiPriority w:val="99"/>
    <w:rsid w:val="005B72B9"/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9">
    <w:name w:val="page number"/>
    <w:rsid w:val="005B72B9"/>
    <w:rPr>
      <w:rFonts w:cs="Times New Roman"/>
    </w:rPr>
  </w:style>
  <w:style w:type="paragraph" w:styleId="31">
    <w:name w:val="Body Text Indent 3"/>
    <w:basedOn w:val="a"/>
    <w:link w:val="32"/>
    <w:rsid w:val="005B72B9"/>
    <w:pPr>
      <w:widowControl w:val="0"/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5B72B9"/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5B72B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70">
    <w:name w:val="Заголовок 7 Знак"/>
    <w:basedOn w:val="a0"/>
    <w:link w:val="7"/>
    <w:rsid w:val="000B39A6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0B39A6"/>
    <w:rPr>
      <w:rFonts w:ascii="Calibri" w:eastAsia="Times New Roman" w:hAnsi="Calibri" w:cs="Times New Roman"/>
      <w:b/>
      <w:bCs/>
      <w:sz w:val="22"/>
      <w:szCs w:val="22"/>
      <w:lang w:val="x-none" w:eastAsia="x-none"/>
    </w:rPr>
  </w:style>
  <w:style w:type="character" w:customStyle="1" w:styleId="90">
    <w:name w:val="Заголовок 9 Знак"/>
    <w:basedOn w:val="a0"/>
    <w:link w:val="9"/>
    <w:rsid w:val="000B39A6"/>
    <w:rPr>
      <w:rFonts w:ascii="Arial" w:eastAsia="Times New Roman" w:hAnsi="Arial" w:cs="Times New Roman"/>
      <w:sz w:val="22"/>
      <w:szCs w:val="22"/>
      <w:lang w:val="x-none" w:eastAsia="x-none"/>
    </w:rPr>
  </w:style>
  <w:style w:type="numbering" w:customStyle="1" w:styleId="25">
    <w:name w:val="Нет списка2"/>
    <w:next w:val="a2"/>
    <w:semiHidden/>
    <w:rsid w:val="000B39A6"/>
  </w:style>
  <w:style w:type="paragraph" w:styleId="affa">
    <w:name w:val="Plain Text"/>
    <w:basedOn w:val="a"/>
    <w:link w:val="affb"/>
    <w:rsid w:val="000B39A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b">
    <w:name w:val="Текст Знак"/>
    <w:basedOn w:val="a0"/>
    <w:link w:val="affa"/>
    <w:rsid w:val="000B39A6"/>
    <w:rPr>
      <w:rFonts w:ascii="Courier New" w:eastAsia="Times New Roman" w:hAnsi="Courier New" w:cs="Times New Roman"/>
      <w:lang w:val="x-none" w:eastAsia="x-none"/>
    </w:rPr>
  </w:style>
  <w:style w:type="paragraph" w:customStyle="1" w:styleId="16">
    <w:name w:val="Обычный1"/>
    <w:rsid w:val="000B39A6"/>
    <w:pPr>
      <w:ind w:firstLine="720"/>
    </w:pPr>
    <w:rPr>
      <w:rFonts w:ascii="Times New Roman" w:eastAsia="Times New Roman" w:hAnsi="Times New Roman" w:cs="Times New Roman"/>
      <w:snapToGrid w:val="0"/>
    </w:rPr>
  </w:style>
  <w:style w:type="paragraph" w:customStyle="1" w:styleId="Nonformat">
    <w:name w:val="Nonformat"/>
    <w:basedOn w:val="16"/>
    <w:rsid w:val="000B39A6"/>
    <w:pPr>
      <w:ind w:firstLine="0"/>
    </w:pPr>
    <w:rPr>
      <w:rFonts w:ascii="Consultant" w:hAnsi="Consultant"/>
    </w:rPr>
  </w:style>
  <w:style w:type="paragraph" w:customStyle="1" w:styleId="affc">
    <w:basedOn w:val="a"/>
    <w:next w:val="ab"/>
    <w:qFormat/>
    <w:rsid w:val="000B39A6"/>
    <w:pPr>
      <w:spacing w:after="0" w:line="240" w:lineRule="auto"/>
      <w:jc w:val="center"/>
    </w:pPr>
    <w:rPr>
      <w:rFonts w:eastAsia="Times New Roman" w:cs="Times New Roman"/>
      <w:b/>
      <w:szCs w:val="20"/>
      <w:lang w:val="x-none" w:eastAsia="x-none"/>
    </w:rPr>
  </w:style>
  <w:style w:type="paragraph" w:customStyle="1" w:styleId="ConsNonformat">
    <w:name w:val="ConsNonformat"/>
    <w:rsid w:val="000B39A6"/>
    <w:pPr>
      <w:widowControl w:val="0"/>
    </w:pPr>
    <w:rPr>
      <w:rFonts w:ascii="Courier New" w:eastAsia="Times New Roman" w:hAnsi="Courier New" w:cs="Times New Roman"/>
      <w:snapToGrid w:val="0"/>
    </w:rPr>
  </w:style>
  <w:style w:type="paragraph" w:customStyle="1" w:styleId="17">
    <w:name w:val="1"/>
    <w:basedOn w:val="a"/>
    <w:next w:val="af"/>
    <w:rsid w:val="000B39A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B39A6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d">
    <w:name w:val="Знак Знак"/>
    <w:basedOn w:val="a"/>
    <w:rsid w:val="000B39A6"/>
    <w:pPr>
      <w:spacing w:after="160" w:line="240" w:lineRule="exact"/>
      <w:ind w:firstLine="567"/>
      <w:jc w:val="both"/>
    </w:pPr>
    <w:rPr>
      <w:rFonts w:ascii="Verdana" w:eastAsia="Times New Roman" w:hAnsi="Verdana" w:cs="Times New Roman"/>
      <w:szCs w:val="24"/>
      <w:lang w:val="en-US"/>
    </w:rPr>
  </w:style>
  <w:style w:type="character" w:customStyle="1" w:styleId="22">
    <w:name w:val="Основной текст 2 Знак"/>
    <w:link w:val="21"/>
    <w:rsid w:val="000B39A6"/>
    <w:rPr>
      <w:rFonts w:ascii="Times New Roman" w:hAnsi="Times New Roman"/>
      <w:bCs/>
      <w:sz w:val="28"/>
      <w:lang w:eastAsia="en-US"/>
    </w:rPr>
  </w:style>
  <w:style w:type="paragraph" w:customStyle="1" w:styleId="s1">
    <w:name w:val="s_1"/>
    <w:basedOn w:val="a"/>
    <w:rsid w:val="000B39A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8">
    <w:name w:val="Гиперссылка1"/>
    <w:rsid w:val="000B39A6"/>
  </w:style>
  <w:style w:type="table" w:customStyle="1" w:styleId="26">
    <w:name w:val="Сетка таблицы2"/>
    <w:basedOn w:val="a1"/>
    <w:next w:val="aff8"/>
    <w:uiPriority w:val="59"/>
    <w:rsid w:val="007952D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8"/>
    <w:uiPriority w:val="59"/>
    <w:rsid w:val="00552F5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552F5B"/>
  </w:style>
  <w:style w:type="character" w:styleId="affe">
    <w:name w:val="FollowedHyperlink"/>
    <w:basedOn w:val="a0"/>
    <w:uiPriority w:val="99"/>
    <w:semiHidden/>
    <w:unhideWhenUsed/>
    <w:rsid w:val="00552F5B"/>
    <w:rPr>
      <w:color w:val="800080"/>
      <w:u w:val="single"/>
    </w:rPr>
  </w:style>
  <w:style w:type="paragraph" w:customStyle="1" w:styleId="xl68">
    <w:name w:val="xl68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Cs w:val="28"/>
      <w:lang w:eastAsia="ru-RU"/>
    </w:rPr>
  </w:style>
  <w:style w:type="paragraph" w:customStyle="1" w:styleId="xl69">
    <w:name w:val="xl69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8"/>
      <w:lang w:eastAsia="ru-RU"/>
    </w:rPr>
  </w:style>
  <w:style w:type="paragraph" w:customStyle="1" w:styleId="xl70">
    <w:name w:val="xl70"/>
    <w:basedOn w:val="a"/>
    <w:rsid w:val="00552F5B"/>
    <w:pPr>
      <w:spacing w:before="100" w:beforeAutospacing="1" w:after="100" w:afterAutospacing="1" w:line="240" w:lineRule="auto"/>
      <w:jc w:val="right"/>
    </w:pPr>
    <w:rPr>
      <w:rFonts w:eastAsia="Times New Roman" w:cs="Times New Roman"/>
      <w:szCs w:val="28"/>
      <w:lang w:eastAsia="ru-RU"/>
    </w:rPr>
  </w:style>
  <w:style w:type="paragraph" w:customStyle="1" w:styleId="xl71">
    <w:name w:val="xl71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Cs w:val="28"/>
      <w:lang w:eastAsia="ru-RU"/>
    </w:rPr>
  </w:style>
  <w:style w:type="paragraph" w:customStyle="1" w:styleId="xl72">
    <w:name w:val="xl72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52F5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52F5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52F5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52F5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52F5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8"/>
      <w:lang w:eastAsia="ru-RU"/>
    </w:rPr>
  </w:style>
  <w:style w:type="paragraph" w:customStyle="1" w:styleId="xl91">
    <w:name w:val="xl91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8"/>
      <w:lang w:eastAsia="ru-RU"/>
    </w:rPr>
  </w:style>
  <w:style w:type="paragraph" w:customStyle="1" w:styleId="xl92">
    <w:name w:val="xl92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552F5B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552F5B"/>
    <w:pPr>
      <w:spacing w:before="100" w:beforeAutospacing="1" w:after="100" w:afterAutospacing="1" w:line="240" w:lineRule="auto"/>
      <w:jc w:val="both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52F5B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552F5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52F5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552F5B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ff8"/>
    <w:uiPriority w:val="59"/>
    <w:rsid w:val="00552F5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qFormat="1"/>
    <w:lsdException w:name="footer" w:semiHidden="0" w:uiPriority="0" w:qFormat="1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semiHidden="0" w:uiPriority="0" w:unhideWhenUsed="0" w:qFormat="1"/>
    <w:lsdException w:name="Body Text Indent 2" w:uiPriority="0"/>
    <w:lsdException w:name="Body Text Indent 3" w:uiPriority="0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semiHidden="0" w:qFormat="1"/>
    <w:lsdException w:name="Normal Table" w:qFormat="1"/>
    <w:lsdException w:name="Balloon Text" w:qFormat="1"/>
    <w:lsdException w:name="Table Grid" w:semiHidden="0" w:unhideWhenUsed="0"/>
    <w:lsdException w:name="No Spacing" w:semiHidden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20E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paragraph" w:styleId="1">
    <w:name w:val="heading 1"/>
    <w:next w:val="a"/>
    <w:link w:val="10"/>
    <w:unhideWhenUsed/>
    <w:qFormat/>
    <w:pPr>
      <w:keepNext/>
      <w:keepLines/>
      <w:spacing w:after="12" w:line="249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2"/>
      <w:lang w:val="en-US" w:eastAsia="en-US"/>
    </w:rPr>
  </w:style>
  <w:style w:type="paragraph" w:styleId="2">
    <w:name w:val="heading 2"/>
    <w:basedOn w:val="1"/>
    <w:next w:val="a"/>
    <w:link w:val="20"/>
    <w:qFormat/>
    <w:rsid w:val="005B72B9"/>
    <w:pPr>
      <w:keepNext w:val="0"/>
      <w:keepLines w:val="0"/>
      <w:widowControl w:val="0"/>
      <w:autoSpaceDE w:val="0"/>
      <w:autoSpaceDN w:val="0"/>
      <w:adjustRightInd w:val="0"/>
      <w:spacing w:before="108" w:after="108" w:line="240" w:lineRule="auto"/>
      <w:ind w:left="0" w:right="0" w:firstLine="0"/>
      <w:outlineLvl w:val="1"/>
    </w:pPr>
    <w:rPr>
      <w:rFonts w:ascii="Arial" w:hAnsi="Arial" w:cs="Arial"/>
      <w:bCs/>
      <w:color w:val="000080"/>
      <w:sz w:val="20"/>
      <w:szCs w:val="20"/>
      <w:lang w:val="ru-RU" w:eastAsia="ru-RU"/>
    </w:rPr>
  </w:style>
  <w:style w:type="paragraph" w:styleId="3">
    <w:name w:val="heading 3"/>
    <w:basedOn w:val="2"/>
    <w:next w:val="a"/>
    <w:link w:val="30"/>
    <w:qFormat/>
    <w:rsid w:val="005B72B9"/>
    <w:pPr>
      <w:outlineLvl w:val="2"/>
    </w:pPr>
  </w:style>
  <w:style w:type="paragraph" w:styleId="4">
    <w:name w:val="heading 4"/>
    <w:basedOn w:val="3"/>
    <w:next w:val="a"/>
    <w:link w:val="40"/>
    <w:qFormat/>
    <w:rsid w:val="005B72B9"/>
    <w:pPr>
      <w:outlineLvl w:val="3"/>
    </w:pPr>
  </w:style>
  <w:style w:type="paragraph" w:styleId="6">
    <w:name w:val="heading 6"/>
    <w:basedOn w:val="a"/>
    <w:next w:val="a"/>
    <w:link w:val="60"/>
    <w:qFormat/>
    <w:rsid w:val="000B39A6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sz w:val="22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0B39A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9">
    <w:name w:val="heading 9"/>
    <w:basedOn w:val="a"/>
    <w:next w:val="a"/>
    <w:link w:val="90"/>
    <w:qFormat/>
    <w:rsid w:val="000B39A6"/>
    <w:pPr>
      <w:spacing w:before="240" w:after="60" w:line="240" w:lineRule="auto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  <w:ind w:right="3" w:firstLine="557"/>
      <w:jc w:val="both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21">
    <w:name w:val="Body Text 2"/>
    <w:basedOn w:val="a"/>
    <w:link w:val="22"/>
    <w:qFormat/>
    <w:pPr>
      <w:jc w:val="both"/>
    </w:pPr>
    <w:rPr>
      <w:bCs/>
      <w:szCs w:val="20"/>
    </w:rPr>
  </w:style>
  <w:style w:type="paragraph" w:styleId="a6">
    <w:name w:val="header"/>
    <w:basedOn w:val="a"/>
    <w:link w:val="11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Body Text"/>
    <w:basedOn w:val="a"/>
    <w:link w:val="a8"/>
    <w:uiPriority w:val="99"/>
    <w:unhideWhenUsed/>
    <w:qFormat/>
    <w:pPr>
      <w:spacing w:after="120"/>
    </w:pPr>
  </w:style>
  <w:style w:type="paragraph" w:styleId="a9">
    <w:name w:val="Body Text Indent"/>
    <w:basedOn w:val="a"/>
    <w:link w:val="aa"/>
    <w:qFormat/>
    <w:pPr>
      <w:spacing w:after="3" w:line="249" w:lineRule="auto"/>
      <w:ind w:right="3" w:firstLine="709"/>
      <w:jc w:val="both"/>
    </w:pPr>
    <w:rPr>
      <w:rFonts w:eastAsia="Times New Roman" w:cs="Times New Roman"/>
      <w:color w:val="000000"/>
      <w:lang w:val="en-US"/>
    </w:rPr>
  </w:style>
  <w:style w:type="paragraph" w:styleId="ab">
    <w:name w:val="Title"/>
    <w:basedOn w:val="a"/>
    <w:link w:val="ac"/>
    <w:uiPriority w:val="99"/>
    <w:qFormat/>
    <w:pPr>
      <w:spacing w:after="0" w:line="240" w:lineRule="auto"/>
      <w:jc w:val="center"/>
    </w:pPr>
    <w:rPr>
      <w:rFonts w:eastAsia="Times New Roman" w:cs="Times New Roman"/>
      <w:b/>
      <w:szCs w:val="20"/>
      <w:lang w:val="zh-CN" w:eastAsia="zh-CN"/>
    </w:rPr>
  </w:style>
  <w:style w:type="paragraph" w:styleId="ad">
    <w:name w:val="footer"/>
    <w:basedOn w:val="a"/>
    <w:link w:val="ae"/>
    <w:unhideWhenUsed/>
    <w:qFormat/>
    <w:pPr>
      <w:tabs>
        <w:tab w:val="center" w:pos="4677"/>
        <w:tab w:val="right" w:pos="9355"/>
      </w:tabs>
      <w:spacing w:after="0" w:line="240" w:lineRule="auto"/>
      <w:ind w:right="3" w:firstLine="557"/>
      <w:jc w:val="both"/>
    </w:pPr>
    <w:rPr>
      <w:rFonts w:eastAsia="Times New Roman" w:cs="Times New Roman"/>
      <w:color w:val="000000"/>
      <w:lang w:val="en-US"/>
    </w:rPr>
  </w:style>
  <w:style w:type="paragraph" w:styleId="af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customStyle="1" w:styleId="12">
    <w:name w:val="Верхний колонтитул1"/>
    <w:basedOn w:val="a"/>
    <w:next w:val="a6"/>
    <w:link w:val="af0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Theme="minorHAnsi" w:hAnsiTheme="minorHAnsi"/>
      <w:sz w:val="22"/>
    </w:rPr>
  </w:style>
  <w:style w:type="character" w:customStyle="1" w:styleId="aa">
    <w:name w:val="Основной текст с отступом Знак"/>
    <w:basedOn w:val="a0"/>
    <w:link w:val="a9"/>
    <w:qFormat/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customStyle="1" w:styleId="ac">
    <w:name w:val="Название Знак"/>
    <w:basedOn w:val="a0"/>
    <w:link w:val="ab"/>
    <w:qFormat/>
    <w:rPr>
      <w:rFonts w:ascii="Times New Roman" w:eastAsia="Times New Roman" w:hAnsi="Times New Roman" w:cs="Times New Roman"/>
      <w:b/>
      <w:sz w:val="28"/>
      <w:szCs w:val="20"/>
      <w:lang w:val="zh-CN" w:eastAsia="zh-CN"/>
    </w:rPr>
  </w:style>
  <w:style w:type="character" w:customStyle="1" w:styleId="ae">
    <w:name w:val="Нижний колонтитул Знак"/>
    <w:basedOn w:val="a0"/>
    <w:link w:val="ad"/>
    <w:qFormat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f1">
    <w:name w:val="List Paragraph"/>
    <w:basedOn w:val="a"/>
    <w:uiPriority w:val="34"/>
    <w:qFormat/>
    <w:pPr>
      <w:spacing w:after="3" w:line="249" w:lineRule="auto"/>
      <w:ind w:left="720" w:right="3" w:firstLine="557"/>
      <w:contextualSpacing/>
      <w:jc w:val="both"/>
    </w:pPr>
    <w:rPr>
      <w:rFonts w:eastAsia="Times New Roman" w:cs="Times New Roman"/>
      <w:color w:val="000000"/>
      <w:lang w:val="en-US"/>
    </w:rPr>
  </w:style>
  <w:style w:type="character" w:customStyle="1" w:styleId="af0">
    <w:name w:val="Верхний колонтитул Знак"/>
    <w:basedOn w:val="a0"/>
    <w:link w:val="12"/>
    <w:qFormat/>
    <w:rPr>
      <w:sz w:val="22"/>
      <w:szCs w:val="22"/>
    </w:rPr>
  </w:style>
  <w:style w:type="character" w:customStyle="1" w:styleId="11">
    <w:name w:val="Верхний колонтитул Знак1"/>
    <w:basedOn w:val="a0"/>
    <w:link w:val="a6"/>
    <w:uiPriority w:val="99"/>
    <w:qFormat/>
    <w:rPr>
      <w:rFonts w:ascii="Times New Roman" w:hAnsi="Times New Roman"/>
      <w:sz w:val="28"/>
    </w:rPr>
  </w:style>
  <w:style w:type="character" w:customStyle="1" w:styleId="a8">
    <w:name w:val="Основной текст Знак"/>
    <w:basedOn w:val="a0"/>
    <w:link w:val="a7"/>
    <w:uiPriority w:val="99"/>
    <w:semiHidden/>
    <w:qFormat/>
    <w:rPr>
      <w:rFonts w:ascii="Times New Roman" w:hAnsi="Times New Roman"/>
      <w:sz w:val="28"/>
    </w:rPr>
  </w:style>
  <w:style w:type="paragraph" w:styleId="af2">
    <w:name w:val="No Spacing"/>
    <w:uiPriority w:val="99"/>
    <w:qFormat/>
    <w:rPr>
      <w:rFonts w:ascii="Arial" w:eastAsia="Times New Roman" w:hAnsi="Arial" w:cs="Times New Roman"/>
    </w:rPr>
  </w:style>
  <w:style w:type="paragraph" w:customStyle="1" w:styleId="ConsPlusTitle">
    <w:name w:val="ConsPlusTitle"/>
    <w:uiPriority w:val="99"/>
    <w:qFormat/>
    <w:pPr>
      <w:widowControl w:val="0"/>
      <w:autoSpaceDE w:val="0"/>
      <w:autoSpaceDN w:val="0"/>
      <w:adjustRightInd w:val="0"/>
      <w:spacing w:after="200"/>
    </w:pPr>
    <w:rPr>
      <w:rFonts w:ascii="Arial" w:eastAsia="Times New Roman" w:hAnsi="Arial" w:cs="Arial"/>
      <w:b/>
      <w:bCs/>
    </w:rPr>
  </w:style>
  <w:style w:type="paragraph" w:customStyle="1" w:styleId="13">
    <w:name w:val="Основной текст1"/>
    <w:basedOn w:val="a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83" w:lineRule="auto"/>
      <w:ind w:firstLine="400"/>
    </w:pPr>
    <w:rPr>
      <w:sz w:val="38"/>
      <w:szCs w:val="38"/>
    </w:rPr>
  </w:style>
  <w:style w:type="character" w:customStyle="1" w:styleId="20">
    <w:name w:val="Заголовок 2 Знак"/>
    <w:basedOn w:val="a0"/>
    <w:link w:val="2"/>
    <w:rsid w:val="005B72B9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rsid w:val="005B72B9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rsid w:val="005B72B9"/>
    <w:rPr>
      <w:rFonts w:ascii="Arial" w:eastAsia="Times New Roman" w:hAnsi="Arial" w:cs="Arial"/>
      <w:b/>
      <w:bCs/>
      <w:color w:val="000080"/>
    </w:rPr>
  </w:style>
  <w:style w:type="numbering" w:customStyle="1" w:styleId="14">
    <w:name w:val="Нет списка1"/>
    <w:next w:val="a2"/>
    <w:uiPriority w:val="99"/>
    <w:semiHidden/>
    <w:unhideWhenUsed/>
    <w:rsid w:val="005B72B9"/>
  </w:style>
  <w:style w:type="character" w:customStyle="1" w:styleId="af3">
    <w:name w:val="Цветовое выделение"/>
    <w:uiPriority w:val="99"/>
    <w:rsid w:val="005B72B9"/>
    <w:rPr>
      <w:b/>
      <w:color w:val="000080"/>
      <w:sz w:val="20"/>
    </w:rPr>
  </w:style>
  <w:style w:type="character" w:customStyle="1" w:styleId="af4">
    <w:name w:val="Гипертекстовая ссылка"/>
    <w:uiPriority w:val="99"/>
    <w:rsid w:val="005B72B9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5">
    <w:name w:val="Заголовок статьи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6">
    <w:name w:val="Текст (лев. подпись)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Колонтитул (левый)"/>
    <w:basedOn w:val="af6"/>
    <w:next w:val="a"/>
    <w:uiPriority w:val="99"/>
    <w:rsid w:val="005B72B9"/>
    <w:rPr>
      <w:sz w:val="14"/>
      <w:szCs w:val="14"/>
    </w:rPr>
  </w:style>
  <w:style w:type="paragraph" w:customStyle="1" w:styleId="af8">
    <w:name w:val="Текст (прав. подпись)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9">
    <w:name w:val="Колонтитул (правый)"/>
    <w:basedOn w:val="af8"/>
    <w:next w:val="a"/>
    <w:uiPriority w:val="99"/>
    <w:rsid w:val="005B72B9"/>
    <w:rPr>
      <w:sz w:val="14"/>
      <w:szCs w:val="14"/>
    </w:rPr>
  </w:style>
  <w:style w:type="paragraph" w:customStyle="1" w:styleId="afa">
    <w:name w:val="Комментарий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afb">
    <w:name w:val="Комментарий пользователя"/>
    <w:basedOn w:val="afa"/>
    <w:next w:val="a"/>
    <w:uiPriority w:val="99"/>
    <w:rsid w:val="005B72B9"/>
    <w:pPr>
      <w:jc w:val="left"/>
    </w:pPr>
    <w:rPr>
      <w:color w:val="000080"/>
    </w:rPr>
  </w:style>
  <w:style w:type="character" w:customStyle="1" w:styleId="afc">
    <w:name w:val="Найденные слова"/>
    <w:uiPriority w:val="99"/>
    <w:rsid w:val="005B72B9"/>
    <w:rPr>
      <w:rFonts w:cs="Times New Roman"/>
      <w:b/>
      <w:bCs/>
      <w:color w:val="000080"/>
      <w:sz w:val="20"/>
      <w:szCs w:val="20"/>
    </w:rPr>
  </w:style>
  <w:style w:type="character" w:customStyle="1" w:styleId="afd">
    <w:name w:val="Не вступил в силу"/>
    <w:uiPriority w:val="99"/>
    <w:rsid w:val="005B72B9"/>
    <w:rPr>
      <w:rFonts w:cs="Times New Roman"/>
      <w:b/>
      <w:bCs/>
      <w:color w:val="008080"/>
      <w:sz w:val="20"/>
      <w:szCs w:val="20"/>
    </w:rPr>
  </w:style>
  <w:style w:type="paragraph" w:customStyle="1" w:styleId="afe">
    <w:name w:val="Таблицы (моноширинный)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">
    <w:name w:val="Оглавление"/>
    <w:basedOn w:val="afe"/>
    <w:next w:val="a"/>
    <w:uiPriority w:val="99"/>
    <w:rsid w:val="005B72B9"/>
    <w:pPr>
      <w:ind w:left="140"/>
    </w:pPr>
  </w:style>
  <w:style w:type="paragraph" w:customStyle="1" w:styleId="aff0">
    <w:name w:val="Основное меню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sz w:val="18"/>
      <w:szCs w:val="18"/>
      <w:lang w:eastAsia="ru-RU"/>
    </w:rPr>
  </w:style>
  <w:style w:type="paragraph" w:customStyle="1" w:styleId="aff1">
    <w:name w:val="Переменная часть"/>
    <w:basedOn w:val="aff0"/>
    <w:next w:val="a"/>
    <w:uiPriority w:val="99"/>
    <w:rsid w:val="005B72B9"/>
  </w:style>
  <w:style w:type="paragraph" w:customStyle="1" w:styleId="aff2">
    <w:name w:val="Постоянная часть"/>
    <w:basedOn w:val="aff0"/>
    <w:next w:val="a"/>
    <w:uiPriority w:val="99"/>
    <w:rsid w:val="005B72B9"/>
    <w:rPr>
      <w:b/>
      <w:bCs/>
      <w:u w:val="single"/>
    </w:rPr>
  </w:style>
  <w:style w:type="paragraph" w:customStyle="1" w:styleId="aff3">
    <w:name w:val="Прижатый влево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4">
    <w:name w:val="Продолжение ссылки"/>
    <w:uiPriority w:val="99"/>
    <w:rsid w:val="005B72B9"/>
  </w:style>
  <w:style w:type="paragraph" w:customStyle="1" w:styleId="aff5">
    <w:name w:val="Словарная статья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6">
    <w:name w:val="Текст (справка)"/>
    <w:basedOn w:val="a"/>
    <w:next w:val="a"/>
    <w:uiPriority w:val="99"/>
    <w:rsid w:val="005B72B9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7">
    <w:name w:val="Утратил силу"/>
    <w:uiPriority w:val="99"/>
    <w:rsid w:val="005B72B9"/>
    <w:rPr>
      <w:rFonts w:cs="Times New Roman"/>
      <w:b/>
      <w:bCs/>
      <w:strike/>
      <w:color w:val="808000"/>
      <w:sz w:val="20"/>
      <w:szCs w:val="20"/>
    </w:rPr>
  </w:style>
  <w:style w:type="table" w:styleId="aff8">
    <w:name w:val="Table Grid"/>
    <w:basedOn w:val="a1"/>
    <w:uiPriority w:val="99"/>
    <w:rsid w:val="005B72B9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rsid w:val="005B72B9"/>
    <w:pPr>
      <w:spacing w:after="0" w:line="240" w:lineRule="auto"/>
      <w:ind w:firstLine="540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5B72B9"/>
    <w:rPr>
      <w:rFonts w:ascii="Arial" w:eastAsia="Times New Roman" w:hAnsi="Arial" w:cs="Arial"/>
      <w:sz w:val="24"/>
      <w:szCs w:val="24"/>
      <w:lang w:eastAsia="en-US"/>
    </w:rPr>
  </w:style>
  <w:style w:type="paragraph" w:customStyle="1" w:styleId="ConsTitle">
    <w:name w:val="ConsTitle"/>
    <w:uiPriority w:val="99"/>
    <w:rsid w:val="005B72B9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ConsNormal">
    <w:name w:val="ConsNormal"/>
    <w:rsid w:val="005B72B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table" w:customStyle="1" w:styleId="15">
    <w:name w:val="Сетка таблицы1"/>
    <w:uiPriority w:val="99"/>
    <w:rsid w:val="005B72B9"/>
    <w:rPr>
      <w:rFonts w:ascii="Arial" w:eastAsia="Times New Roman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9">
    <w:name w:val="page number"/>
    <w:rsid w:val="005B72B9"/>
    <w:rPr>
      <w:rFonts w:cs="Times New Roman"/>
    </w:rPr>
  </w:style>
  <w:style w:type="paragraph" w:styleId="31">
    <w:name w:val="Body Text Indent 3"/>
    <w:basedOn w:val="a"/>
    <w:link w:val="32"/>
    <w:rsid w:val="005B72B9"/>
    <w:pPr>
      <w:widowControl w:val="0"/>
      <w:autoSpaceDE w:val="0"/>
      <w:autoSpaceDN w:val="0"/>
      <w:adjustRightInd w:val="0"/>
      <w:spacing w:after="120" w:line="240" w:lineRule="auto"/>
      <w:ind w:left="283" w:firstLine="720"/>
      <w:jc w:val="both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5B72B9"/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5B72B9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70">
    <w:name w:val="Заголовок 7 Знак"/>
    <w:basedOn w:val="a0"/>
    <w:link w:val="7"/>
    <w:rsid w:val="000B39A6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0B39A6"/>
    <w:rPr>
      <w:rFonts w:ascii="Calibri" w:eastAsia="Times New Roman" w:hAnsi="Calibri" w:cs="Times New Roman"/>
      <w:b/>
      <w:bCs/>
      <w:sz w:val="22"/>
      <w:szCs w:val="22"/>
      <w:lang w:val="x-none" w:eastAsia="x-none"/>
    </w:rPr>
  </w:style>
  <w:style w:type="character" w:customStyle="1" w:styleId="90">
    <w:name w:val="Заголовок 9 Знак"/>
    <w:basedOn w:val="a0"/>
    <w:link w:val="9"/>
    <w:rsid w:val="000B39A6"/>
    <w:rPr>
      <w:rFonts w:ascii="Arial" w:eastAsia="Times New Roman" w:hAnsi="Arial" w:cs="Times New Roman"/>
      <w:sz w:val="22"/>
      <w:szCs w:val="22"/>
      <w:lang w:val="x-none" w:eastAsia="x-none"/>
    </w:rPr>
  </w:style>
  <w:style w:type="numbering" w:customStyle="1" w:styleId="25">
    <w:name w:val="Нет списка2"/>
    <w:next w:val="a2"/>
    <w:semiHidden/>
    <w:rsid w:val="000B39A6"/>
  </w:style>
  <w:style w:type="paragraph" w:styleId="affa">
    <w:name w:val="Plain Text"/>
    <w:basedOn w:val="a"/>
    <w:link w:val="affb"/>
    <w:rsid w:val="000B39A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fb">
    <w:name w:val="Текст Знак"/>
    <w:basedOn w:val="a0"/>
    <w:link w:val="affa"/>
    <w:rsid w:val="000B39A6"/>
    <w:rPr>
      <w:rFonts w:ascii="Courier New" w:eastAsia="Times New Roman" w:hAnsi="Courier New" w:cs="Times New Roman"/>
      <w:lang w:val="x-none" w:eastAsia="x-none"/>
    </w:rPr>
  </w:style>
  <w:style w:type="paragraph" w:customStyle="1" w:styleId="16">
    <w:name w:val="Обычный1"/>
    <w:rsid w:val="000B39A6"/>
    <w:pPr>
      <w:ind w:firstLine="720"/>
    </w:pPr>
    <w:rPr>
      <w:rFonts w:ascii="Times New Roman" w:eastAsia="Times New Roman" w:hAnsi="Times New Roman" w:cs="Times New Roman"/>
      <w:snapToGrid w:val="0"/>
    </w:rPr>
  </w:style>
  <w:style w:type="paragraph" w:customStyle="1" w:styleId="Nonformat">
    <w:name w:val="Nonformat"/>
    <w:basedOn w:val="16"/>
    <w:rsid w:val="000B39A6"/>
    <w:pPr>
      <w:ind w:firstLine="0"/>
    </w:pPr>
    <w:rPr>
      <w:rFonts w:ascii="Consultant" w:hAnsi="Consultant"/>
    </w:rPr>
  </w:style>
  <w:style w:type="paragraph" w:customStyle="1" w:styleId="affc">
    <w:basedOn w:val="a"/>
    <w:next w:val="ab"/>
    <w:qFormat/>
    <w:rsid w:val="000B39A6"/>
    <w:pPr>
      <w:spacing w:after="0" w:line="240" w:lineRule="auto"/>
      <w:jc w:val="center"/>
    </w:pPr>
    <w:rPr>
      <w:rFonts w:eastAsia="Times New Roman" w:cs="Times New Roman"/>
      <w:b/>
      <w:szCs w:val="20"/>
      <w:lang w:val="x-none" w:eastAsia="x-none"/>
    </w:rPr>
  </w:style>
  <w:style w:type="paragraph" w:customStyle="1" w:styleId="ConsNonformat">
    <w:name w:val="ConsNonformat"/>
    <w:rsid w:val="000B39A6"/>
    <w:pPr>
      <w:widowControl w:val="0"/>
    </w:pPr>
    <w:rPr>
      <w:rFonts w:ascii="Courier New" w:eastAsia="Times New Roman" w:hAnsi="Courier New" w:cs="Times New Roman"/>
      <w:snapToGrid w:val="0"/>
    </w:rPr>
  </w:style>
  <w:style w:type="paragraph" w:customStyle="1" w:styleId="17">
    <w:name w:val="1"/>
    <w:basedOn w:val="a"/>
    <w:next w:val="af"/>
    <w:rsid w:val="000B39A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B39A6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fd">
    <w:name w:val="Знак Знак"/>
    <w:basedOn w:val="a"/>
    <w:rsid w:val="000B39A6"/>
    <w:pPr>
      <w:spacing w:after="160" w:line="240" w:lineRule="exact"/>
      <w:ind w:firstLine="567"/>
      <w:jc w:val="both"/>
    </w:pPr>
    <w:rPr>
      <w:rFonts w:ascii="Verdana" w:eastAsia="Times New Roman" w:hAnsi="Verdana" w:cs="Times New Roman"/>
      <w:szCs w:val="24"/>
      <w:lang w:val="en-US"/>
    </w:rPr>
  </w:style>
  <w:style w:type="character" w:customStyle="1" w:styleId="22">
    <w:name w:val="Основной текст 2 Знак"/>
    <w:link w:val="21"/>
    <w:rsid w:val="000B39A6"/>
    <w:rPr>
      <w:rFonts w:ascii="Times New Roman" w:hAnsi="Times New Roman"/>
      <w:bCs/>
      <w:sz w:val="28"/>
      <w:lang w:eastAsia="en-US"/>
    </w:rPr>
  </w:style>
  <w:style w:type="paragraph" w:customStyle="1" w:styleId="s1">
    <w:name w:val="s_1"/>
    <w:basedOn w:val="a"/>
    <w:rsid w:val="000B39A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18">
    <w:name w:val="Гиперссылка1"/>
    <w:rsid w:val="000B39A6"/>
  </w:style>
  <w:style w:type="table" w:customStyle="1" w:styleId="26">
    <w:name w:val="Сетка таблицы2"/>
    <w:basedOn w:val="a1"/>
    <w:next w:val="aff8"/>
    <w:uiPriority w:val="59"/>
    <w:rsid w:val="007952D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ff8"/>
    <w:uiPriority w:val="59"/>
    <w:rsid w:val="00552F5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552F5B"/>
  </w:style>
  <w:style w:type="character" w:styleId="affe">
    <w:name w:val="FollowedHyperlink"/>
    <w:basedOn w:val="a0"/>
    <w:uiPriority w:val="99"/>
    <w:semiHidden/>
    <w:unhideWhenUsed/>
    <w:rsid w:val="00552F5B"/>
    <w:rPr>
      <w:color w:val="800080"/>
      <w:u w:val="single"/>
    </w:rPr>
  </w:style>
  <w:style w:type="paragraph" w:customStyle="1" w:styleId="xl68">
    <w:name w:val="xl68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Cs w:val="28"/>
      <w:lang w:eastAsia="ru-RU"/>
    </w:rPr>
  </w:style>
  <w:style w:type="paragraph" w:customStyle="1" w:styleId="xl69">
    <w:name w:val="xl69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8"/>
      <w:lang w:eastAsia="ru-RU"/>
    </w:rPr>
  </w:style>
  <w:style w:type="paragraph" w:customStyle="1" w:styleId="xl70">
    <w:name w:val="xl70"/>
    <w:basedOn w:val="a"/>
    <w:rsid w:val="00552F5B"/>
    <w:pPr>
      <w:spacing w:before="100" w:beforeAutospacing="1" w:after="100" w:afterAutospacing="1" w:line="240" w:lineRule="auto"/>
      <w:jc w:val="right"/>
    </w:pPr>
    <w:rPr>
      <w:rFonts w:eastAsia="Times New Roman" w:cs="Times New Roman"/>
      <w:szCs w:val="28"/>
      <w:lang w:eastAsia="ru-RU"/>
    </w:rPr>
  </w:style>
  <w:style w:type="paragraph" w:customStyle="1" w:styleId="xl71">
    <w:name w:val="xl71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Cs w:val="28"/>
      <w:lang w:eastAsia="ru-RU"/>
    </w:rPr>
  </w:style>
  <w:style w:type="paragraph" w:customStyle="1" w:styleId="xl72">
    <w:name w:val="xl72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52F5B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52F5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52F5B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52F5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52F5B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8"/>
      <w:lang w:eastAsia="ru-RU"/>
    </w:rPr>
  </w:style>
  <w:style w:type="paragraph" w:customStyle="1" w:styleId="xl91">
    <w:name w:val="xl91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8"/>
      <w:lang w:eastAsia="ru-RU"/>
    </w:rPr>
  </w:style>
  <w:style w:type="paragraph" w:customStyle="1" w:styleId="xl92">
    <w:name w:val="xl92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552F5B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552F5B"/>
    <w:pPr>
      <w:spacing w:before="100" w:beforeAutospacing="1" w:after="100" w:afterAutospacing="1" w:line="240" w:lineRule="auto"/>
      <w:jc w:val="both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52F5B"/>
    <w:pPr>
      <w:spacing w:before="100" w:beforeAutospacing="1" w:after="100" w:afterAutospacing="1" w:line="240" w:lineRule="auto"/>
      <w:textAlignment w:val="top"/>
    </w:pPr>
    <w:rPr>
      <w:rFonts w:eastAsia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552F5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52F5B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552F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rsid w:val="00552F5B"/>
    <w:pP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552F5B"/>
    <w:pP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552F5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customStyle="1" w:styleId="41">
    <w:name w:val="Сетка таблицы4"/>
    <w:basedOn w:val="a1"/>
    <w:next w:val="aff8"/>
    <w:uiPriority w:val="59"/>
    <w:rsid w:val="00552F5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016&amp;n=131386&amp;dst=75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7083&amp;dst=375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27083&amp;dst=100543" TargetMode="External"/><Relationship Id="rId10" Type="http://schemas.openxmlformats.org/officeDocument/2006/relationships/footer" Target="footer1.xml"/><Relationship Id="rId19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527083&amp;dst=36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6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21</cp:revision>
  <cp:lastPrinted>2025-03-11T07:25:00Z</cp:lastPrinted>
  <dcterms:created xsi:type="dcterms:W3CDTF">2024-11-11T10:47:00Z</dcterms:created>
  <dcterms:modified xsi:type="dcterms:W3CDTF">2026-05-05T07:53:00Z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40F1D6D81F1F46C8857517BE4FCAD90B_12</vt:lpwstr>
  </property>
</Properties>
</file>